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A9FB" w14:textId="77777777" w:rsidR="0080469E" w:rsidRPr="00943712" w:rsidRDefault="0080469E" w:rsidP="006C526D">
      <w:pPr>
        <w:tabs>
          <w:tab w:val="left" w:pos="3732"/>
        </w:tabs>
        <w:ind w:right="-71"/>
        <w:jc w:val="right"/>
        <w:rPr>
          <w:rFonts w:ascii="Times New Roman" w:hAnsi="Times New Roman"/>
          <w:noProof/>
          <w:sz w:val="20"/>
          <w:lang w:val="et-EE"/>
        </w:rPr>
      </w:pPr>
    </w:p>
    <w:p w14:paraId="3567A9FC" w14:textId="484CE782" w:rsidR="00BD579E" w:rsidRPr="00943712" w:rsidRDefault="00D468D9" w:rsidP="0072169E">
      <w:pPr>
        <w:tabs>
          <w:tab w:val="center" w:pos="5103"/>
        </w:tabs>
        <w:ind w:right="-35"/>
        <w:rPr>
          <w:rFonts w:ascii="Times New Roman" w:hAnsi="Times New Roman"/>
          <w:noProof/>
          <w:sz w:val="20"/>
          <w:u w:val="single"/>
          <w:lang w:val="et-EE"/>
        </w:rPr>
      </w:pP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721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instrText xml:space="preserve"> FORMTEXT </w:instrText>
      </w: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</w: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fldChar w:fldCharType="separate"/>
      </w:r>
      <w:r w:rsidR="00721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721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721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721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721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fldChar w:fldCharType="end"/>
      </w:r>
      <w:r w:rsidR="0072169E" w:rsidRPr="0094371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 xml:space="preserve"> </w:t>
      </w:r>
      <w:r w:rsidR="007216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 </w:t>
      </w:r>
      <w:r w:rsidR="009A5BE2">
        <w:rPr>
          <w:rFonts w:ascii="Times New Roman" w:hAnsi="Times New Roman"/>
          <w:noProof/>
          <w:sz w:val="20"/>
          <w:u w:val="single"/>
          <w:lang w:val="et-EE"/>
        </w:rPr>
        <w:t xml:space="preserve">                                                           </w:t>
      </w:r>
      <w:r w:rsidR="00BD57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(edaspidi: </w:t>
      </w:r>
      <w:r w:rsidR="00BD579E" w:rsidRPr="00943712">
        <w:rPr>
          <w:rFonts w:ascii="Times New Roman" w:hAnsi="Times New Roman"/>
          <w:b/>
          <w:noProof/>
          <w:sz w:val="20"/>
          <w:u w:val="single"/>
          <w:lang w:val="et-EE"/>
        </w:rPr>
        <w:t>Töövõtja</w:t>
      </w:r>
      <w:r w:rsidR="00BD57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) 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pakkumus nr 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instrText xml:space="preserve"> FORMTEXT </w:instrTex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fldChar w:fldCharType="separate"/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fldChar w:fldCharType="end"/>
      </w:r>
      <w:r w:rsidR="00D86CC1">
        <w:rPr>
          <w:rFonts w:ascii="Times New Roman" w:hAnsi="Times New Roman"/>
          <w:noProof/>
          <w:sz w:val="20"/>
          <w:u w:val="single"/>
          <w:lang w:val="et-EE"/>
        </w:rPr>
        <w:t xml:space="preserve"> kuupäev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 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instrText xml:space="preserve"> FORMTEXT </w:instrTex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fldChar w:fldCharType="separate"/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 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fldChar w:fldCharType="end"/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 </w:t>
      </w:r>
      <w:r w:rsidR="009A5BE2">
        <w:rPr>
          <w:rFonts w:ascii="Times New Roman" w:hAnsi="Times New Roman"/>
          <w:noProof/>
          <w:sz w:val="20"/>
          <w:u w:val="single"/>
          <w:lang w:val="et-EE"/>
        </w:rPr>
        <w:t xml:space="preserve">      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(edaspidi: </w:t>
      </w:r>
      <w:r w:rsidR="0091280E" w:rsidRPr="00943712">
        <w:rPr>
          <w:rFonts w:ascii="Times New Roman" w:hAnsi="Times New Roman"/>
          <w:b/>
          <w:noProof/>
          <w:sz w:val="20"/>
          <w:u w:val="single"/>
          <w:lang w:val="et-EE"/>
        </w:rPr>
        <w:t>Pakkumus</w:t>
      </w:r>
      <w:r w:rsidR="0091280E" w:rsidRPr="00943712">
        <w:rPr>
          <w:rFonts w:ascii="Times New Roman" w:hAnsi="Times New Roman"/>
          <w:noProof/>
          <w:sz w:val="20"/>
          <w:u w:val="single"/>
          <w:lang w:val="et-EE"/>
        </w:rPr>
        <w:t>)</w:t>
      </w:r>
      <w:r w:rsidR="00603D26">
        <w:rPr>
          <w:rFonts w:ascii="Times New Roman" w:hAnsi="Times New Roman"/>
          <w:noProof/>
          <w:sz w:val="20"/>
          <w:u w:val="single"/>
          <w:lang w:val="et-EE"/>
        </w:rPr>
        <w:t xml:space="preserve"> </w:t>
      </w:r>
    </w:p>
    <w:p w14:paraId="3567A9FD" w14:textId="5DBF1852" w:rsidR="00BD579E" w:rsidRPr="00943712" w:rsidRDefault="009A5BE2" w:rsidP="00BD579E">
      <w:pPr>
        <w:tabs>
          <w:tab w:val="center" w:pos="5103"/>
        </w:tabs>
        <w:ind w:right="-35"/>
        <w:rPr>
          <w:rFonts w:ascii="Times New Roman" w:hAnsi="Times New Roman"/>
          <w:i/>
          <w:iCs/>
          <w:noProof/>
          <w:sz w:val="20"/>
          <w:lang w:val="et-EE"/>
        </w:rPr>
      </w:pPr>
      <w:r>
        <w:rPr>
          <w:rFonts w:ascii="Times New Roman" w:hAnsi="Times New Roman"/>
          <w:i/>
          <w:iCs/>
          <w:noProof/>
          <w:sz w:val="20"/>
          <w:lang w:val="et-EE"/>
        </w:rPr>
        <w:t>(p</w:t>
      </w:r>
      <w:r w:rsidR="0072169E" w:rsidRPr="00943712">
        <w:rPr>
          <w:rFonts w:ascii="Times New Roman" w:hAnsi="Times New Roman"/>
          <w:i/>
          <w:iCs/>
          <w:noProof/>
          <w:sz w:val="20"/>
          <w:lang w:val="et-EE"/>
        </w:rPr>
        <w:t>akkuja nimi)</w:t>
      </w:r>
      <w:r w:rsidR="00603D26">
        <w:rPr>
          <w:rFonts w:ascii="Times New Roman" w:hAnsi="Times New Roman"/>
          <w:i/>
          <w:iCs/>
          <w:noProof/>
          <w:sz w:val="20"/>
          <w:lang w:val="et-EE"/>
        </w:rPr>
        <w:t xml:space="preserve"> </w:t>
      </w:r>
    </w:p>
    <w:p w14:paraId="3567A9FE" w14:textId="77777777" w:rsidR="0072169E" w:rsidRPr="00943712" w:rsidRDefault="0072169E" w:rsidP="0072169E">
      <w:pPr>
        <w:tabs>
          <w:tab w:val="center" w:pos="5103"/>
        </w:tabs>
        <w:ind w:right="-35"/>
        <w:rPr>
          <w:rFonts w:ascii="Times New Roman" w:hAnsi="Times New Roman"/>
          <w:noProof/>
          <w:sz w:val="20"/>
          <w:u w:val="single"/>
          <w:lang w:val="et-EE"/>
        </w:rPr>
      </w:pPr>
    </w:p>
    <w:p w14:paraId="3567A9FF" w14:textId="2DDEE2D5" w:rsidR="0072169E" w:rsidRPr="00943712" w:rsidRDefault="00603D26" w:rsidP="0072169E">
      <w:pPr>
        <w:tabs>
          <w:tab w:val="center" w:pos="5103"/>
        </w:tabs>
        <w:ind w:right="-35"/>
        <w:rPr>
          <w:rFonts w:ascii="Times New Roman" w:hAnsi="Times New Roman"/>
          <w:noProof/>
          <w:sz w:val="20"/>
          <w:u w:val="single"/>
          <w:lang w:val="et-EE"/>
        </w:rPr>
      </w:pPr>
      <w:r>
        <w:rPr>
          <w:rFonts w:ascii="Times New Roman" w:hAnsi="Times New Roman"/>
          <w:noProof/>
          <w:sz w:val="20"/>
          <w:u w:val="single"/>
          <w:lang w:val="et-EE"/>
        </w:rPr>
        <w:t>AS-</w:t>
      </w:r>
      <w:r w:rsidR="007216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ile Tallinna Vesi, registrikood </w:t>
      </w:r>
      <w:r w:rsidR="0072169E" w:rsidRPr="00943712">
        <w:rPr>
          <w:rFonts w:ascii="Times New Roman" w:hAnsi="Times New Roman"/>
          <w:color w:val="453838"/>
          <w:sz w:val="20"/>
          <w:lang w:val="et-EE"/>
        </w:rPr>
        <w:t>10257326, aadress</w:t>
      </w:r>
      <w:r w:rsidR="0072169E" w:rsidRPr="00943712">
        <w:rPr>
          <w:rFonts w:ascii="Times New Roman" w:hAnsi="Times New Roman"/>
          <w:sz w:val="20"/>
          <w:lang w:val="et-EE"/>
        </w:rPr>
        <w:t xml:space="preserve"> Ädala 10, 10614 </w:t>
      </w:r>
      <w:r w:rsidR="00F90F63" w:rsidRPr="00943712">
        <w:rPr>
          <w:rFonts w:ascii="Times New Roman" w:hAnsi="Times New Roman"/>
          <w:sz w:val="20"/>
          <w:lang w:val="et-EE"/>
        </w:rPr>
        <w:t>Tallinn</w:t>
      </w:r>
      <w:r w:rsidR="0072169E" w:rsidRPr="00943712">
        <w:rPr>
          <w:rFonts w:ascii="Times New Roman" w:hAnsi="Times New Roman"/>
          <w:sz w:val="20"/>
          <w:lang w:val="et-EE"/>
        </w:rPr>
        <w:t xml:space="preserve"> </w:t>
      </w:r>
      <w:r w:rsidR="007216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(edaspidi: </w:t>
      </w:r>
      <w:r w:rsidR="0072169E" w:rsidRPr="00943712">
        <w:rPr>
          <w:rFonts w:ascii="Times New Roman" w:hAnsi="Times New Roman"/>
          <w:b/>
          <w:noProof/>
          <w:sz w:val="20"/>
          <w:u w:val="single"/>
          <w:lang w:val="et-EE"/>
        </w:rPr>
        <w:t>Tellija</w:t>
      </w:r>
      <w:r w:rsidR="0072169E" w:rsidRPr="00943712">
        <w:rPr>
          <w:rFonts w:ascii="Times New Roman" w:hAnsi="Times New Roman"/>
          <w:noProof/>
          <w:sz w:val="20"/>
          <w:u w:val="single"/>
          <w:lang w:val="et-EE"/>
        </w:rPr>
        <w:t>)</w:t>
      </w:r>
      <w:r w:rsidR="009A5BE2">
        <w:rPr>
          <w:rFonts w:ascii="Times New Roman" w:hAnsi="Times New Roman"/>
          <w:noProof/>
          <w:sz w:val="20"/>
          <w:u w:val="single"/>
          <w:lang w:val="et-EE"/>
        </w:rPr>
        <w:t xml:space="preserve"> </w:t>
      </w:r>
    </w:p>
    <w:p w14:paraId="3567AA00" w14:textId="77777777" w:rsidR="0072169E" w:rsidRPr="00943712" w:rsidRDefault="0072169E" w:rsidP="0072169E">
      <w:pPr>
        <w:tabs>
          <w:tab w:val="center" w:pos="5103"/>
        </w:tabs>
        <w:ind w:right="-35"/>
        <w:rPr>
          <w:rFonts w:ascii="Times New Roman" w:hAnsi="Times New Roman"/>
          <w:i/>
          <w:iCs/>
          <w:noProof/>
          <w:sz w:val="20"/>
          <w:lang w:val="et-EE"/>
        </w:rPr>
      </w:pPr>
    </w:p>
    <w:p w14:paraId="3567AA01" w14:textId="7C223B61" w:rsidR="0072169E" w:rsidRPr="00943712" w:rsidRDefault="00D468D9" w:rsidP="0072169E">
      <w:pPr>
        <w:tabs>
          <w:tab w:val="center" w:pos="5103"/>
        </w:tabs>
        <w:ind w:right="-35"/>
        <w:rPr>
          <w:rFonts w:ascii="Times New Roman" w:hAnsi="Times New Roman"/>
          <w:noProof/>
          <w:sz w:val="20"/>
          <w:u w:val="single"/>
          <w:lang w:val="et-EE"/>
        </w:rPr>
      </w:pP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 w:rsidR="00804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instrText xml:space="preserve"> FORMTEXT </w:instrText>
      </w: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</w: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fldChar w:fldCharType="separate"/>
      </w:r>
      <w:r w:rsidR="00804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804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804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804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="0080469E"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t> </w:t>
      </w:r>
      <w:r w:rsidRPr="009A5BE2">
        <w:rPr>
          <w:rFonts w:ascii="Times New Roman" w:hAnsi="Times New Roman"/>
          <w:b/>
          <w:bCs/>
          <w:smallCaps/>
          <w:noProof/>
          <w:sz w:val="20"/>
          <w:u w:val="single"/>
          <w:lang w:val="et-EE"/>
        </w:rPr>
        <w:fldChar w:fldCharType="end"/>
      </w:r>
      <w:bookmarkEnd w:id="0"/>
      <w:r w:rsidR="008046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 </w:t>
      </w:r>
      <w:r w:rsidR="009A5BE2">
        <w:rPr>
          <w:rFonts w:ascii="Times New Roman" w:hAnsi="Times New Roman"/>
          <w:noProof/>
          <w:sz w:val="20"/>
          <w:u w:val="single"/>
          <w:lang w:val="et-EE"/>
        </w:rPr>
        <w:t xml:space="preserve">                                                            </w:t>
      </w:r>
      <w:r w:rsidR="008046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 liitumispunkti(de) ehitus</w:t>
      </w:r>
      <w:r w:rsidR="00BD579E" w:rsidRPr="00943712">
        <w:rPr>
          <w:rFonts w:ascii="Times New Roman" w:hAnsi="Times New Roman"/>
          <w:noProof/>
          <w:sz w:val="20"/>
          <w:u w:val="single"/>
          <w:lang w:val="et-EE"/>
        </w:rPr>
        <w:t>eks</w:t>
      </w:r>
      <w:r w:rsidR="0072169E" w:rsidRPr="00943712">
        <w:rPr>
          <w:rFonts w:ascii="Times New Roman" w:hAnsi="Times New Roman"/>
          <w:noProof/>
          <w:sz w:val="20"/>
          <w:u w:val="single"/>
          <w:lang w:val="et-EE"/>
        </w:rPr>
        <w:t xml:space="preserve"> vastavalt käesolevale spetsifikatsioonile (edaspidi: </w:t>
      </w:r>
      <w:r w:rsidR="0072169E" w:rsidRPr="00943712">
        <w:rPr>
          <w:rFonts w:ascii="Times New Roman" w:hAnsi="Times New Roman"/>
          <w:b/>
          <w:noProof/>
          <w:sz w:val="20"/>
          <w:u w:val="single"/>
          <w:lang w:val="et-EE"/>
        </w:rPr>
        <w:t>Töö</w:t>
      </w:r>
      <w:r w:rsidR="0072169E" w:rsidRPr="00943712">
        <w:rPr>
          <w:rFonts w:ascii="Times New Roman" w:hAnsi="Times New Roman"/>
          <w:noProof/>
          <w:sz w:val="20"/>
          <w:u w:val="single"/>
          <w:lang w:val="et-EE"/>
        </w:rPr>
        <w:t>)</w:t>
      </w:r>
    </w:p>
    <w:p w14:paraId="3567AA02" w14:textId="1A14DFEA" w:rsidR="005055F2" w:rsidRDefault="009A5BE2" w:rsidP="00F90F63">
      <w:pPr>
        <w:tabs>
          <w:tab w:val="left" w:pos="1134"/>
          <w:tab w:val="center" w:pos="5103"/>
        </w:tabs>
        <w:ind w:right="-35"/>
        <w:rPr>
          <w:rFonts w:ascii="Times New Roman" w:hAnsi="Times New Roman"/>
          <w:i/>
          <w:iCs/>
          <w:noProof/>
          <w:sz w:val="20"/>
          <w:lang w:val="et-EE"/>
        </w:rPr>
      </w:pPr>
      <w:r>
        <w:rPr>
          <w:rFonts w:ascii="Times New Roman" w:hAnsi="Times New Roman"/>
          <w:i/>
          <w:iCs/>
          <w:noProof/>
          <w:sz w:val="20"/>
          <w:lang w:val="et-EE"/>
        </w:rPr>
        <w:t>(o</w:t>
      </w:r>
      <w:r w:rsidR="0072169E" w:rsidRPr="00943712">
        <w:rPr>
          <w:rFonts w:ascii="Times New Roman" w:hAnsi="Times New Roman"/>
          <w:i/>
          <w:iCs/>
          <w:noProof/>
          <w:sz w:val="20"/>
          <w:lang w:val="et-EE"/>
        </w:rPr>
        <w:t>bjekti aadress)</w:t>
      </w:r>
    </w:p>
    <w:p w14:paraId="3D257FEE" w14:textId="2CAE32D5" w:rsidR="0011726E" w:rsidRPr="009A5BE2" w:rsidRDefault="0011726E" w:rsidP="0011726E">
      <w:pPr>
        <w:jc w:val="both"/>
        <w:rPr>
          <w:rFonts w:ascii="Times New Roman" w:hAnsi="Times New Roman"/>
          <w:b/>
          <w:noProof/>
          <w:sz w:val="20"/>
          <w:lang w:val="et-EE"/>
        </w:rPr>
      </w:pPr>
      <w:r w:rsidRPr="009A5BE2">
        <w:rPr>
          <w:rFonts w:ascii="Times New Roman" w:hAnsi="Times New Roman"/>
          <w:b/>
          <w:noProof/>
          <w:sz w:val="20"/>
          <w:lang w:val="et-EE"/>
        </w:rPr>
        <w:t xml:space="preserve">MTR registreeringu number </w:t>
      </w:r>
      <w:r w:rsidR="00F74E7A" w:rsidRPr="009A5BE2">
        <w:rPr>
          <w:rFonts w:ascii="Times New Roman" w:hAnsi="Times New Roman"/>
          <w:b/>
          <w:noProof/>
          <w:sz w:val="20"/>
          <w:lang w:val="et-EE"/>
        </w:rPr>
        <w:t xml:space="preserve"> ja tegevusloa omaniku nimi</w:t>
      </w:r>
      <w:r w:rsidRPr="009A5BE2">
        <w:rPr>
          <w:rFonts w:ascii="Times New Roman" w:hAnsi="Times New Roman"/>
          <w:b/>
          <w:noProof/>
          <w:sz w:val="20"/>
          <w:lang w:val="et-EE"/>
        </w:rPr>
        <w:t xml:space="preserve">  </w:t>
      </w:r>
    </w:p>
    <w:p w14:paraId="6D353C8F" w14:textId="4A29CBCE" w:rsidR="0011726E" w:rsidRPr="0011726E" w:rsidRDefault="0032372D" w:rsidP="0011726E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noProof/>
          <w:sz w:val="20"/>
          <w:lang w:val="et-EE"/>
        </w:rPr>
      </w:pPr>
      <w:r w:rsidRPr="009A5BE2">
        <w:rPr>
          <w:rFonts w:ascii="Times New Roman" w:hAnsi="Times New Roman"/>
          <w:b/>
          <w:noProof/>
          <w:sz w:val="20"/>
          <w:lang w:val="et-EE"/>
        </w:rPr>
        <w:t>t</w:t>
      </w:r>
      <w:r w:rsidR="0011726E" w:rsidRPr="009A5BE2">
        <w:rPr>
          <w:rFonts w:ascii="Times New Roman" w:hAnsi="Times New Roman"/>
          <w:b/>
          <w:noProof/>
          <w:sz w:val="20"/>
          <w:lang w:val="et-EE"/>
        </w:rPr>
        <w:t>egevusala</w:t>
      </w:r>
      <w:r w:rsidR="0011726E" w:rsidRPr="0011726E">
        <w:rPr>
          <w:rFonts w:ascii="Times New Roman" w:hAnsi="Times New Roman"/>
          <w:noProof/>
          <w:sz w:val="20"/>
          <w:lang w:val="et-EE"/>
        </w:rPr>
        <w:t>:</w:t>
      </w:r>
      <w:r>
        <w:rPr>
          <w:rFonts w:ascii="Times New Roman" w:hAnsi="Times New Roman"/>
          <w:noProof/>
          <w:sz w:val="20"/>
          <w:lang w:val="et-EE"/>
        </w:rPr>
        <w:t xml:space="preserve"> </w:t>
      </w:r>
      <w:r w:rsidR="0011726E" w:rsidRPr="0011726E">
        <w:rPr>
          <w:rFonts w:ascii="Times New Roman" w:hAnsi="Times New Roman"/>
          <w:noProof/>
          <w:sz w:val="20"/>
          <w:lang w:val="et-EE"/>
        </w:rPr>
        <w:t xml:space="preserve">ehitamine; </w:t>
      </w:r>
      <w:r w:rsidR="0011726E" w:rsidRPr="009A5BE2">
        <w:rPr>
          <w:rFonts w:ascii="Times New Roman" w:hAnsi="Times New Roman"/>
          <w:b/>
          <w:noProof/>
          <w:sz w:val="20"/>
          <w:lang w:val="et-EE"/>
        </w:rPr>
        <w:t>tegevusala liik</w:t>
      </w:r>
      <w:r w:rsidR="0011726E" w:rsidRPr="0011726E">
        <w:rPr>
          <w:rFonts w:ascii="Times New Roman" w:hAnsi="Times New Roman"/>
          <w:noProof/>
          <w:sz w:val="20"/>
          <w:lang w:val="et-EE"/>
        </w:rPr>
        <w:t>: ühisveevärgi- ja kanalisatsiooni, sh. pumpla, puhasti ja muu seotud rajatise ehitamine___________________________________________________________</w:t>
      </w:r>
      <w:r>
        <w:rPr>
          <w:rFonts w:ascii="Times New Roman" w:hAnsi="Times New Roman"/>
          <w:noProof/>
          <w:sz w:val="20"/>
          <w:lang w:val="et-EE"/>
        </w:rPr>
        <w:t>________________________________</w:t>
      </w:r>
    </w:p>
    <w:p w14:paraId="3567AA03" w14:textId="423BE1B8" w:rsidR="00F90F63" w:rsidRDefault="0032372D" w:rsidP="000836E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noProof/>
          <w:sz w:val="20"/>
          <w:lang w:val="et-EE"/>
        </w:rPr>
      </w:pPr>
      <w:r w:rsidRPr="009A5BE2">
        <w:rPr>
          <w:rFonts w:ascii="Times New Roman" w:hAnsi="Times New Roman"/>
          <w:b/>
          <w:noProof/>
          <w:sz w:val="20"/>
          <w:lang w:val="et-EE"/>
        </w:rPr>
        <w:t>t</w:t>
      </w:r>
      <w:r w:rsidR="0011726E" w:rsidRPr="009A5BE2">
        <w:rPr>
          <w:rFonts w:ascii="Times New Roman" w:hAnsi="Times New Roman"/>
          <w:b/>
          <w:noProof/>
          <w:sz w:val="20"/>
          <w:lang w:val="et-EE"/>
        </w:rPr>
        <w:t>egevusala</w:t>
      </w:r>
      <w:r w:rsidR="0011726E" w:rsidRPr="0032372D">
        <w:rPr>
          <w:rFonts w:ascii="Times New Roman" w:hAnsi="Times New Roman"/>
          <w:noProof/>
          <w:sz w:val="20"/>
          <w:lang w:val="et-EE"/>
        </w:rPr>
        <w:t>: tee ehitamine</w:t>
      </w:r>
      <w:r w:rsidRPr="0032372D">
        <w:rPr>
          <w:rFonts w:ascii="Times New Roman" w:hAnsi="Times New Roman"/>
          <w:noProof/>
          <w:sz w:val="20"/>
          <w:lang w:val="et-EE"/>
        </w:rPr>
        <w:t xml:space="preserve">; </w:t>
      </w:r>
      <w:r w:rsidRPr="009A5BE2">
        <w:rPr>
          <w:rFonts w:ascii="Times New Roman" w:hAnsi="Times New Roman"/>
          <w:b/>
          <w:noProof/>
          <w:sz w:val="20"/>
          <w:lang w:val="et-EE"/>
        </w:rPr>
        <w:t>tegevusala liik</w:t>
      </w:r>
      <w:r w:rsidRPr="0032372D">
        <w:rPr>
          <w:rFonts w:ascii="Times New Roman" w:hAnsi="Times New Roman"/>
          <w:noProof/>
          <w:sz w:val="20"/>
          <w:lang w:val="et-EE"/>
        </w:rPr>
        <w:t xml:space="preserve">: tee ehitamine </w:t>
      </w:r>
      <w:r>
        <w:rPr>
          <w:rFonts w:ascii="Times New Roman" w:hAnsi="Times New Roman"/>
          <w:noProof/>
          <w:sz w:val="20"/>
          <w:lang w:val="et-EE"/>
        </w:rPr>
        <w:t>______________________</w:t>
      </w:r>
      <w:r w:rsidR="009A5BE2">
        <w:rPr>
          <w:rFonts w:ascii="Times New Roman" w:hAnsi="Times New Roman"/>
          <w:noProof/>
          <w:sz w:val="20"/>
          <w:lang w:val="et-EE"/>
        </w:rPr>
        <w:t>_______________________________</w:t>
      </w:r>
    </w:p>
    <w:p w14:paraId="28948E7E" w14:textId="77777777" w:rsidR="0032372D" w:rsidRPr="00943712" w:rsidRDefault="0032372D" w:rsidP="0032372D">
      <w:pPr>
        <w:pStyle w:val="ListParagraph"/>
        <w:jc w:val="both"/>
        <w:rPr>
          <w:rFonts w:ascii="Times New Roman" w:hAnsi="Times New Roman"/>
          <w:noProof/>
          <w:sz w:val="20"/>
          <w:lang w:val="et-EE"/>
        </w:rPr>
      </w:pP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105"/>
        <w:gridCol w:w="683"/>
        <w:gridCol w:w="5634"/>
        <w:gridCol w:w="683"/>
        <w:gridCol w:w="683"/>
        <w:gridCol w:w="1096"/>
        <w:gridCol w:w="1503"/>
      </w:tblGrid>
      <w:tr w:rsidR="0032372D" w:rsidRPr="00943712" w14:paraId="3567AA09" w14:textId="77777777" w:rsidTr="005A0F2F">
        <w:trPr>
          <w:trHeight w:val="228"/>
        </w:trPr>
        <w:tc>
          <w:tcPr>
            <w:tcW w:w="788" w:type="dxa"/>
            <w:gridSpan w:val="2"/>
            <w:vAlign w:val="center"/>
          </w:tcPr>
          <w:p w14:paraId="3567AA04" w14:textId="77777777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Jrk. nr</w:t>
            </w:r>
          </w:p>
        </w:tc>
        <w:tc>
          <w:tcPr>
            <w:tcW w:w="6317" w:type="dxa"/>
            <w:gridSpan w:val="2"/>
            <w:vAlign w:val="center"/>
          </w:tcPr>
          <w:p w14:paraId="3567AA05" w14:textId="77777777" w:rsidR="0032372D" w:rsidRPr="00943712" w:rsidRDefault="0032372D" w:rsidP="006C526D">
            <w:pPr>
              <w:pStyle w:val="Heading6"/>
              <w:spacing w:before="0" w:after="0"/>
              <w:rPr>
                <w:rFonts w:ascii="Times New Roman" w:hAnsi="Times New Roman"/>
                <w:noProof/>
              </w:rPr>
            </w:pPr>
            <w:r w:rsidRPr="00943712">
              <w:rPr>
                <w:rFonts w:ascii="Times New Roman" w:hAnsi="Times New Roman"/>
                <w:noProof/>
              </w:rPr>
              <w:t>Nimetus</w:t>
            </w:r>
          </w:p>
        </w:tc>
        <w:tc>
          <w:tcPr>
            <w:tcW w:w="683" w:type="dxa"/>
          </w:tcPr>
          <w:p w14:paraId="70E55C15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06" w14:textId="692FFC0D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Ühik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3567AA07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Kogus</w:t>
            </w:r>
          </w:p>
        </w:tc>
        <w:tc>
          <w:tcPr>
            <w:tcW w:w="1503" w:type="dxa"/>
            <w:vAlign w:val="center"/>
          </w:tcPr>
          <w:p w14:paraId="3567AA08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Maksumus</w:t>
            </w:r>
          </w:p>
        </w:tc>
      </w:tr>
      <w:tr w:rsidR="0032372D" w:rsidRPr="00943712" w14:paraId="3567AA0F" w14:textId="77777777" w:rsidTr="005A0F2F">
        <w:trPr>
          <w:trHeight w:val="348"/>
        </w:trPr>
        <w:tc>
          <w:tcPr>
            <w:tcW w:w="788" w:type="dxa"/>
            <w:gridSpan w:val="2"/>
            <w:vAlign w:val="center"/>
          </w:tcPr>
          <w:p w14:paraId="3567AA0A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1</w:t>
            </w:r>
          </w:p>
        </w:tc>
        <w:tc>
          <w:tcPr>
            <w:tcW w:w="6317" w:type="dxa"/>
            <w:gridSpan w:val="2"/>
            <w:vAlign w:val="center"/>
          </w:tcPr>
          <w:p w14:paraId="3567AA0B" w14:textId="77777777" w:rsidR="0032372D" w:rsidRPr="00943712" w:rsidRDefault="0032372D" w:rsidP="006C526D">
            <w:pPr>
              <w:pStyle w:val="Heading8"/>
              <w:spacing w:before="0" w:after="0"/>
              <w:rPr>
                <w:rFonts w:ascii="Times New Roman" w:hAnsi="Times New Roman" w:cs="Times New Roman"/>
                <w:noProof/>
                <w:sz w:val="20"/>
              </w:rPr>
            </w:pPr>
            <w:r w:rsidRPr="00943712">
              <w:rPr>
                <w:rFonts w:ascii="Times New Roman" w:hAnsi="Times New Roman" w:cs="Times New Roman"/>
                <w:noProof/>
                <w:sz w:val="20"/>
              </w:rPr>
              <w:t>Veeühenduse liitumispunkti(de) ehitus</w:t>
            </w:r>
          </w:p>
        </w:tc>
        <w:tc>
          <w:tcPr>
            <w:tcW w:w="683" w:type="dxa"/>
          </w:tcPr>
          <w:p w14:paraId="1201807F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14:paraId="3567AA0C" w14:textId="118E0FD1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tk"/>
                    <w:listEntry w:val="jm"/>
                    <w:listEntry w:val="...."/>
                  </w:ddList>
                </w:ffData>
              </w:fldChar>
            </w:r>
            <w:bookmarkStart w:id="1" w:name="Dropdown1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D70D12">
              <w:rPr>
                <w:rFonts w:ascii="Times New Roman" w:hAnsi="Times New Roman"/>
                <w:noProof/>
                <w:sz w:val="20"/>
                <w:lang w:val="et-EE"/>
              </w:rPr>
            </w:r>
            <w:r w:rsidR="00D70D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1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AA0D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34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2"/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67AA0E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2"/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  <w:bookmarkEnd w:id="3"/>
          </w:p>
        </w:tc>
      </w:tr>
      <w:tr w:rsidR="0032372D" w:rsidRPr="00943712" w14:paraId="3567AA13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10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1.1</w:t>
            </w:r>
          </w:p>
        </w:tc>
        <w:tc>
          <w:tcPr>
            <w:tcW w:w="683" w:type="dxa"/>
          </w:tcPr>
          <w:p w14:paraId="1F33E7A4" w14:textId="77777777" w:rsidR="0032372D" w:rsidRPr="00943712" w:rsidRDefault="0032372D" w:rsidP="006C526D">
            <w:pPr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8095" w:type="dxa"/>
            <w:gridSpan w:val="4"/>
            <w:vAlign w:val="center"/>
          </w:tcPr>
          <w:p w14:paraId="3567AA11" w14:textId="4B5BE383" w:rsidR="0032372D" w:rsidRPr="00943712" w:rsidRDefault="0032372D" w:rsidP="006C526D">
            <w:pPr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s.h. veeühendus(t)e likvideerimine  (täidetakse vajadusel)</w:t>
            </w:r>
          </w:p>
        </w:tc>
        <w:tc>
          <w:tcPr>
            <w:tcW w:w="1503" w:type="dxa"/>
            <w:tcBorders>
              <w:bottom w:val="nil"/>
            </w:tcBorders>
            <w:vAlign w:val="center"/>
          </w:tcPr>
          <w:p w14:paraId="3567AA12" w14:textId="77777777" w:rsidR="0032372D" w:rsidRPr="00943712" w:rsidRDefault="0032372D" w:rsidP="006C526D">
            <w:pPr>
              <w:ind w:right="12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</w:tr>
      <w:tr w:rsidR="0032372D" w:rsidRPr="00943712" w14:paraId="3567AA19" w14:textId="77777777" w:rsidTr="005A0F2F">
        <w:trPr>
          <w:trHeight w:val="228"/>
        </w:trPr>
        <w:tc>
          <w:tcPr>
            <w:tcW w:w="788" w:type="dxa"/>
            <w:gridSpan w:val="2"/>
            <w:vAlign w:val="center"/>
          </w:tcPr>
          <w:p w14:paraId="3567AA14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2</w:t>
            </w:r>
          </w:p>
        </w:tc>
        <w:tc>
          <w:tcPr>
            <w:tcW w:w="6317" w:type="dxa"/>
            <w:gridSpan w:val="2"/>
            <w:vAlign w:val="center"/>
          </w:tcPr>
          <w:p w14:paraId="3567AA15" w14:textId="77777777" w:rsidR="0032372D" w:rsidRPr="00943712" w:rsidRDefault="0032372D" w:rsidP="006C526D">
            <w:pPr>
              <w:pStyle w:val="Heading9"/>
              <w:spacing w:before="0" w:after="0"/>
              <w:rPr>
                <w:rFonts w:ascii="Times New Roman" w:hAnsi="Times New Roman" w:cs="Times New Roman"/>
                <w:noProof/>
                <w:sz w:val="20"/>
              </w:rPr>
            </w:pPr>
            <w:r w:rsidRPr="00943712">
              <w:rPr>
                <w:rFonts w:ascii="Times New Roman" w:hAnsi="Times New Roman" w:cs="Times New Roman"/>
                <w:noProof/>
                <w:sz w:val="20"/>
              </w:rPr>
              <w:t>Olmekanalisatsiooniühenduse liitumispunkti(de) ehitus</w:t>
            </w:r>
          </w:p>
        </w:tc>
        <w:tc>
          <w:tcPr>
            <w:tcW w:w="683" w:type="dxa"/>
          </w:tcPr>
          <w:p w14:paraId="1A8E575F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16" w14:textId="2553CA8D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tk"/>
                    <w:listEntry w:val="jm"/>
                    <w:listEntry w:val="...."/>
                  </w:ddList>
                </w:ffData>
              </w:fldChar>
            </w:r>
            <w:bookmarkStart w:id="4" w:name="Dropdown2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D70D12">
              <w:rPr>
                <w:rFonts w:ascii="Times New Roman" w:hAnsi="Times New Roman"/>
                <w:noProof/>
                <w:sz w:val="20"/>
                <w:lang w:val="et-EE"/>
              </w:rPr>
            </w:r>
            <w:r w:rsidR="00D70D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4"/>
          </w:p>
        </w:tc>
        <w:tc>
          <w:tcPr>
            <w:tcW w:w="1093" w:type="dxa"/>
            <w:vAlign w:val="center"/>
          </w:tcPr>
          <w:p w14:paraId="3567AA17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18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5"/>
          </w:p>
        </w:tc>
        <w:tc>
          <w:tcPr>
            <w:tcW w:w="1503" w:type="dxa"/>
            <w:vAlign w:val="center"/>
          </w:tcPr>
          <w:p w14:paraId="3567AA18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21"/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  <w:bookmarkEnd w:id="6"/>
          </w:p>
        </w:tc>
      </w:tr>
      <w:tr w:rsidR="0032372D" w:rsidRPr="00943712" w14:paraId="3567AA1D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1A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2.1</w:t>
            </w:r>
          </w:p>
        </w:tc>
        <w:tc>
          <w:tcPr>
            <w:tcW w:w="683" w:type="dxa"/>
          </w:tcPr>
          <w:p w14:paraId="483FC8B7" w14:textId="77777777" w:rsidR="0032372D" w:rsidRPr="00943712" w:rsidRDefault="0032372D" w:rsidP="006C526D">
            <w:pPr>
              <w:tabs>
                <w:tab w:val="left" w:pos="3732"/>
              </w:tabs>
              <w:ind w:right="-61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8095" w:type="dxa"/>
            <w:gridSpan w:val="4"/>
            <w:vAlign w:val="center"/>
          </w:tcPr>
          <w:p w14:paraId="3567AA1B" w14:textId="0D31BD81" w:rsidR="0032372D" w:rsidRPr="00943712" w:rsidRDefault="0032372D" w:rsidP="006C526D">
            <w:pPr>
              <w:tabs>
                <w:tab w:val="left" w:pos="3732"/>
              </w:tabs>
              <w:ind w:right="-61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s.h. kanalisatsiooniühendus(t)e likvideerimine  (täidetakse vajadusel)</w:t>
            </w:r>
          </w:p>
        </w:tc>
        <w:tc>
          <w:tcPr>
            <w:tcW w:w="1503" w:type="dxa"/>
            <w:vAlign w:val="center"/>
          </w:tcPr>
          <w:p w14:paraId="3567AA1C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22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7"/>
          </w:p>
        </w:tc>
      </w:tr>
      <w:tr w:rsidR="0032372D" w:rsidRPr="00943712" w14:paraId="3567AA23" w14:textId="77777777" w:rsidTr="005A0F2F">
        <w:trPr>
          <w:trHeight w:val="228"/>
        </w:trPr>
        <w:tc>
          <w:tcPr>
            <w:tcW w:w="788" w:type="dxa"/>
            <w:gridSpan w:val="2"/>
            <w:vAlign w:val="center"/>
          </w:tcPr>
          <w:p w14:paraId="3567AA1E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3</w:t>
            </w:r>
          </w:p>
        </w:tc>
        <w:tc>
          <w:tcPr>
            <w:tcW w:w="6317" w:type="dxa"/>
            <w:gridSpan w:val="2"/>
            <w:vAlign w:val="center"/>
          </w:tcPr>
          <w:p w14:paraId="3567AA1F" w14:textId="77777777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Sajuveekanalisatsiooniühenduse liitumispunkti(de) ehitus</w:t>
            </w:r>
          </w:p>
        </w:tc>
        <w:tc>
          <w:tcPr>
            <w:tcW w:w="683" w:type="dxa"/>
          </w:tcPr>
          <w:p w14:paraId="4F1492DA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20" w14:textId="45AE6990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tk"/>
                    <w:listEntry w:val="jm"/>
                    <w:listEntry w:val="...."/>
                  </w:ddList>
                </w:ffData>
              </w:fldChar>
            </w:r>
            <w:bookmarkStart w:id="8" w:name="Dropdown3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D70D12">
              <w:rPr>
                <w:rFonts w:ascii="Times New Roman" w:hAnsi="Times New Roman"/>
                <w:noProof/>
                <w:sz w:val="20"/>
                <w:lang w:val="et-EE"/>
              </w:rPr>
            </w:r>
            <w:r w:rsidR="00D70D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8"/>
          </w:p>
        </w:tc>
        <w:tc>
          <w:tcPr>
            <w:tcW w:w="1093" w:type="dxa"/>
            <w:vAlign w:val="center"/>
          </w:tcPr>
          <w:p w14:paraId="3567AA21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9" w:name="Text19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9"/>
          </w:p>
        </w:tc>
        <w:tc>
          <w:tcPr>
            <w:tcW w:w="1503" w:type="dxa"/>
            <w:vAlign w:val="center"/>
          </w:tcPr>
          <w:p w14:paraId="3567AA22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23"/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  <w:bookmarkEnd w:id="10"/>
          </w:p>
        </w:tc>
      </w:tr>
      <w:tr w:rsidR="0032372D" w:rsidRPr="00943712" w14:paraId="3567AA27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24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3.1</w:t>
            </w:r>
          </w:p>
        </w:tc>
        <w:tc>
          <w:tcPr>
            <w:tcW w:w="683" w:type="dxa"/>
          </w:tcPr>
          <w:p w14:paraId="7D31C50F" w14:textId="77777777" w:rsidR="0032372D" w:rsidRPr="00943712" w:rsidRDefault="0032372D" w:rsidP="006C526D">
            <w:pPr>
              <w:tabs>
                <w:tab w:val="left" w:pos="3732"/>
              </w:tabs>
              <w:ind w:right="162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8095" w:type="dxa"/>
            <w:gridSpan w:val="4"/>
            <w:vAlign w:val="center"/>
          </w:tcPr>
          <w:p w14:paraId="3567AA25" w14:textId="047E528E" w:rsidR="0032372D" w:rsidRPr="00943712" w:rsidRDefault="0032372D" w:rsidP="006C526D">
            <w:pPr>
              <w:tabs>
                <w:tab w:val="left" w:pos="3732"/>
              </w:tabs>
              <w:ind w:right="162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s.h. sademeveeühendus(t)e likvideerimine  (täidetakse vajadusel)</w:t>
            </w:r>
          </w:p>
        </w:tc>
        <w:tc>
          <w:tcPr>
            <w:tcW w:w="1503" w:type="dxa"/>
            <w:vAlign w:val="center"/>
          </w:tcPr>
          <w:p w14:paraId="3567AA26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24"/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  <w:bookmarkEnd w:id="11"/>
          </w:p>
        </w:tc>
      </w:tr>
      <w:tr w:rsidR="0032372D" w:rsidRPr="00943712" w14:paraId="3567AA2D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28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4</w:t>
            </w:r>
          </w:p>
        </w:tc>
        <w:tc>
          <w:tcPr>
            <w:tcW w:w="683" w:type="dxa"/>
          </w:tcPr>
          <w:p w14:paraId="62CF5469" w14:textId="77777777" w:rsidR="0032372D" w:rsidRPr="00243546" w:rsidRDefault="0032372D" w:rsidP="00603D26">
            <w:pPr>
              <w:tabs>
                <w:tab w:val="left" w:pos="3732"/>
              </w:tabs>
              <w:ind w:right="162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</w:p>
        </w:tc>
        <w:tc>
          <w:tcPr>
            <w:tcW w:w="9599" w:type="dxa"/>
            <w:gridSpan w:val="5"/>
            <w:vAlign w:val="center"/>
          </w:tcPr>
          <w:p w14:paraId="3567AA2C" w14:textId="565054BA" w:rsidR="0032372D" w:rsidRPr="00243546" w:rsidRDefault="0032372D" w:rsidP="00603D26">
            <w:pPr>
              <w:tabs>
                <w:tab w:val="left" w:pos="3732"/>
              </w:tabs>
              <w:ind w:right="162"/>
              <w:rPr>
                <w:rFonts w:ascii="Times New Roman" w:hAnsi="Times New Roman"/>
                <w:b/>
                <w:noProof/>
                <w:sz w:val="20"/>
                <w:u w:val="single"/>
                <w:lang w:val="et-EE"/>
              </w:rPr>
            </w:pPr>
            <w:r w:rsidRPr="00243546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Taastamine</w:t>
            </w:r>
            <w:r w:rsidRPr="00243546">
              <w:rPr>
                <w:rFonts w:ascii="Times New Roman" w:hAnsi="Times New Roman"/>
                <w:b/>
                <w:noProof/>
                <w:sz w:val="20"/>
                <w:lang w:val="et-EE"/>
              </w:rPr>
              <w:t xml:space="preserve"> koos alumiste konstruktsioonikihtide ja tee muldkeha ehitusega, </w:t>
            </w:r>
            <w:r w:rsidRPr="00243546">
              <w:rPr>
                <w:rFonts w:ascii="Times New Roman" w:hAnsi="Times New Roman"/>
                <w:noProof/>
                <w:sz w:val="20"/>
                <w:lang w:val="et-EE"/>
              </w:rPr>
              <w:t>s.h.</w:t>
            </w:r>
          </w:p>
        </w:tc>
      </w:tr>
      <w:tr w:rsidR="0032372D" w:rsidRPr="00943712" w14:paraId="3567AA53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4E" w14:textId="1EDFA801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4.1</w:t>
            </w:r>
          </w:p>
        </w:tc>
        <w:tc>
          <w:tcPr>
            <w:tcW w:w="6317" w:type="dxa"/>
            <w:gridSpan w:val="2"/>
            <w:vAlign w:val="center"/>
          </w:tcPr>
          <w:p w14:paraId="3567AA4F" w14:textId="00682B00" w:rsidR="0032372D" w:rsidRPr="002C44E8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Cs/>
                <w:noProof/>
                <w:sz w:val="20"/>
                <w:lang w:val="et-EE"/>
              </w:rPr>
            </w:pPr>
            <w:r w:rsidRPr="002C44E8">
              <w:rPr>
                <w:rFonts w:ascii="Times New Roman" w:hAnsi="Times New Roman"/>
                <w:bCs/>
                <w:noProof/>
                <w:sz w:val="20"/>
                <w:lang w:val="et-EE"/>
              </w:rPr>
              <w:t>Asfaltbetoonkatte paigaldus</w:t>
            </w:r>
            <w:r w:rsidR="002C44E8" w:rsidRPr="002C44E8">
              <w:rPr>
                <w:rFonts w:ascii="Times New Roman" w:hAnsi="Times New Roman"/>
                <w:bCs/>
                <w:noProof/>
                <w:sz w:val="20"/>
                <w:lang w:val="et-EE"/>
              </w:rPr>
              <w:t xml:space="preserve"> </w:t>
            </w:r>
            <w:proofErr w:type="spellStart"/>
            <w:r w:rsidR="002C44E8" w:rsidRPr="002C44E8">
              <w:rPr>
                <w:color w:val="000000"/>
                <w:sz w:val="20"/>
              </w:rPr>
              <w:t>koos</w:t>
            </w:r>
            <w:proofErr w:type="spellEnd"/>
            <w:r w:rsidR="002C44E8" w:rsidRPr="002C44E8">
              <w:rPr>
                <w:color w:val="000000"/>
                <w:sz w:val="20"/>
              </w:rPr>
              <w:t xml:space="preserve"> </w:t>
            </w:r>
            <w:proofErr w:type="spellStart"/>
            <w:r w:rsidR="002C44E8" w:rsidRPr="002C44E8">
              <w:rPr>
                <w:color w:val="000000"/>
                <w:sz w:val="20"/>
              </w:rPr>
              <w:t>aluskihtidega</w:t>
            </w:r>
            <w:proofErr w:type="spellEnd"/>
          </w:p>
        </w:tc>
        <w:tc>
          <w:tcPr>
            <w:tcW w:w="683" w:type="dxa"/>
          </w:tcPr>
          <w:p w14:paraId="59BCF6B3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50" w14:textId="2A42A4E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2"/>
                    <w:listEntry w:val="...."/>
                  </w:ddLis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D70D12">
              <w:rPr>
                <w:rFonts w:ascii="Times New Roman" w:hAnsi="Times New Roman"/>
                <w:noProof/>
                <w:sz w:val="20"/>
                <w:lang w:val="et-EE"/>
              </w:rPr>
            </w:r>
            <w:r w:rsidR="00D70D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3567AA51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503" w:type="dxa"/>
            <w:vAlign w:val="center"/>
          </w:tcPr>
          <w:p w14:paraId="3567AA52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</w:p>
        </w:tc>
      </w:tr>
      <w:tr w:rsidR="0032372D" w:rsidRPr="00943712" w14:paraId="3567AA59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54" w14:textId="4FAB387F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4.2</w:t>
            </w:r>
          </w:p>
        </w:tc>
        <w:tc>
          <w:tcPr>
            <w:tcW w:w="6317" w:type="dxa"/>
            <w:gridSpan w:val="2"/>
            <w:vAlign w:val="center"/>
          </w:tcPr>
          <w:p w14:paraId="3567AA55" w14:textId="342E24D5" w:rsidR="0032372D" w:rsidRPr="002C44E8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Cs/>
                <w:noProof/>
                <w:sz w:val="20"/>
                <w:lang w:val="et-EE"/>
              </w:rPr>
            </w:pPr>
            <w:r w:rsidRPr="002C44E8">
              <w:rPr>
                <w:rFonts w:ascii="Times New Roman" w:hAnsi="Times New Roman"/>
                <w:bCs/>
                <w:noProof/>
                <w:sz w:val="20"/>
                <w:lang w:val="et-EE"/>
              </w:rPr>
              <w:t>Tehiskivist katte paigaldus</w:t>
            </w:r>
            <w:r w:rsidR="002C44E8" w:rsidRPr="002C44E8">
              <w:rPr>
                <w:rFonts w:ascii="Times New Roman" w:hAnsi="Times New Roman"/>
                <w:bCs/>
                <w:noProof/>
                <w:sz w:val="20"/>
                <w:lang w:val="et-EE"/>
              </w:rPr>
              <w:t xml:space="preserve"> </w:t>
            </w:r>
            <w:proofErr w:type="spellStart"/>
            <w:r w:rsidR="002C44E8" w:rsidRPr="002C44E8">
              <w:rPr>
                <w:color w:val="000000"/>
                <w:sz w:val="20"/>
              </w:rPr>
              <w:t>koos</w:t>
            </w:r>
            <w:proofErr w:type="spellEnd"/>
            <w:r w:rsidR="002C44E8" w:rsidRPr="002C44E8">
              <w:rPr>
                <w:color w:val="000000"/>
                <w:sz w:val="20"/>
              </w:rPr>
              <w:t xml:space="preserve"> </w:t>
            </w:r>
            <w:proofErr w:type="spellStart"/>
            <w:r w:rsidR="002C44E8" w:rsidRPr="002C44E8">
              <w:rPr>
                <w:color w:val="000000"/>
                <w:sz w:val="20"/>
              </w:rPr>
              <w:t>aluskihtidega</w:t>
            </w:r>
            <w:proofErr w:type="spellEnd"/>
          </w:p>
        </w:tc>
        <w:tc>
          <w:tcPr>
            <w:tcW w:w="683" w:type="dxa"/>
          </w:tcPr>
          <w:p w14:paraId="36198F65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56" w14:textId="722FFD69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2"/>
                    <w:listEntry w:val="...."/>
                  </w:ddLis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D70D12">
              <w:rPr>
                <w:rFonts w:ascii="Times New Roman" w:hAnsi="Times New Roman"/>
                <w:noProof/>
                <w:sz w:val="20"/>
                <w:lang w:val="et-EE"/>
              </w:rPr>
            </w:r>
            <w:r w:rsidR="00D70D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3567AA57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503" w:type="dxa"/>
            <w:vAlign w:val="center"/>
          </w:tcPr>
          <w:p w14:paraId="3567AA58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</w:p>
        </w:tc>
      </w:tr>
      <w:tr w:rsidR="0032372D" w:rsidRPr="00943712" w14:paraId="3567AA5F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5A" w14:textId="02DFC2EF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4.3</w:t>
            </w:r>
          </w:p>
        </w:tc>
        <w:tc>
          <w:tcPr>
            <w:tcW w:w="6317" w:type="dxa"/>
            <w:gridSpan w:val="2"/>
            <w:vAlign w:val="center"/>
          </w:tcPr>
          <w:p w14:paraId="3567AA5B" w14:textId="089D8E1D" w:rsidR="0032372D" w:rsidRPr="002C44E8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Cs/>
                <w:noProof/>
                <w:sz w:val="20"/>
                <w:lang w:val="et-EE"/>
              </w:rPr>
            </w:pPr>
            <w:r w:rsidRPr="002C44E8">
              <w:rPr>
                <w:rFonts w:ascii="Times New Roman" w:hAnsi="Times New Roman"/>
                <w:bCs/>
                <w:noProof/>
                <w:sz w:val="20"/>
                <w:lang w:val="et-EE"/>
              </w:rPr>
              <w:t>Muu pinnakatte ehitus koos aluskihtidega (kruuskate, killustikkate)</w:t>
            </w:r>
          </w:p>
        </w:tc>
        <w:tc>
          <w:tcPr>
            <w:tcW w:w="683" w:type="dxa"/>
          </w:tcPr>
          <w:p w14:paraId="3CED3CA6" w14:textId="77777777" w:rsidR="0032372D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5C" w14:textId="786B06B5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2"/>
                    <w:listEntry w:val="...."/>
                  </w:ddLis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D70D12">
              <w:rPr>
                <w:rFonts w:ascii="Times New Roman" w:hAnsi="Times New Roman"/>
                <w:noProof/>
                <w:sz w:val="20"/>
                <w:lang w:val="et-EE"/>
              </w:rPr>
            </w:r>
            <w:r w:rsidR="00D70D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3567AA5D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503" w:type="dxa"/>
            <w:vAlign w:val="center"/>
          </w:tcPr>
          <w:p w14:paraId="3567AA5E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</w:p>
        </w:tc>
      </w:tr>
      <w:tr w:rsidR="0032372D" w:rsidRPr="00943712" w14:paraId="3567AA65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3567AA60" w14:textId="3CD7ABD2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4.4</w:t>
            </w:r>
          </w:p>
        </w:tc>
        <w:tc>
          <w:tcPr>
            <w:tcW w:w="6317" w:type="dxa"/>
            <w:gridSpan w:val="2"/>
            <w:vAlign w:val="center"/>
          </w:tcPr>
          <w:p w14:paraId="3567AA61" w14:textId="37580A2C" w:rsidR="0032372D" w:rsidRPr="00243546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Cs/>
                <w:noProof/>
                <w:sz w:val="20"/>
                <w:lang w:val="et-EE"/>
              </w:rPr>
            </w:pPr>
            <w:r w:rsidRPr="00243546">
              <w:rPr>
                <w:rFonts w:ascii="Times New Roman" w:hAnsi="Times New Roman"/>
                <w:bCs/>
                <w:noProof/>
                <w:sz w:val="20"/>
                <w:lang w:val="et-EE"/>
              </w:rPr>
              <w:t xml:space="preserve">Äärekivide paigaldus </w:t>
            </w:r>
            <w:r w:rsidR="002C44E8">
              <w:rPr>
                <w:rFonts w:ascii="Times New Roman" w:hAnsi="Times New Roman"/>
                <w:bCs/>
                <w:noProof/>
                <w:sz w:val="20"/>
                <w:lang w:val="et-EE"/>
              </w:rPr>
              <w:t>betoonalusele</w:t>
            </w:r>
          </w:p>
        </w:tc>
        <w:tc>
          <w:tcPr>
            <w:tcW w:w="683" w:type="dxa"/>
          </w:tcPr>
          <w:p w14:paraId="0E71F039" w14:textId="77777777" w:rsidR="0032372D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62" w14:textId="2EC9CAB3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tk"/>
                    <w:listEntry w:val="jm"/>
                    <w:listEntry w:val="...."/>
                  </w:ddLis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D70D12">
              <w:rPr>
                <w:rFonts w:ascii="Times New Roman" w:hAnsi="Times New Roman"/>
                <w:noProof/>
                <w:sz w:val="20"/>
                <w:lang w:val="et-EE"/>
              </w:rPr>
            </w:r>
            <w:r w:rsidR="00D70D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3567AA63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503" w:type="dxa"/>
            <w:vAlign w:val="center"/>
          </w:tcPr>
          <w:p w14:paraId="3567AA64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</w:p>
        </w:tc>
      </w:tr>
      <w:tr w:rsidR="0032372D" w:rsidRPr="00943712" w14:paraId="3EB40711" w14:textId="77777777" w:rsidTr="005A0F2F">
        <w:trPr>
          <w:cantSplit/>
          <w:trHeight w:val="228"/>
        </w:trPr>
        <w:tc>
          <w:tcPr>
            <w:tcW w:w="788" w:type="dxa"/>
            <w:gridSpan w:val="2"/>
            <w:vAlign w:val="center"/>
          </w:tcPr>
          <w:p w14:paraId="59C32162" w14:textId="15B31926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4.5</w:t>
            </w:r>
          </w:p>
        </w:tc>
        <w:tc>
          <w:tcPr>
            <w:tcW w:w="6317" w:type="dxa"/>
            <w:gridSpan w:val="2"/>
            <w:vAlign w:val="center"/>
          </w:tcPr>
          <w:p w14:paraId="2DE49C65" w14:textId="4CA5072D" w:rsidR="0032372D" w:rsidRPr="00243546" w:rsidRDefault="0032372D" w:rsidP="006C526D">
            <w:pPr>
              <w:tabs>
                <w:tab w:val="left" w:pos="3732"/>
              </w:tabs>
              <w:ind w:right="162"/>
              <w:rPr>
                <w:rFonts w:ascii="Times New Roman" w:hAnsi="Times New Roman"/>
                <w:bCs/>
                <w:noProof/>
                <w:sz w:val="20"/>
                <w:lang w:val="et-EE"/>
              </w:rPr>
            </w:pPr>
            <w:r w:rsidRPr="00243546">
              <w:rPr>
                <w:rFonts w:ascii="Times New Roman" w:hAnsi="Times New Roman"/>
                <w:bCs/>
                <w:noProof/>
                <w:sz w:val="20"/>
                <w:lang w:val="et-EE"/>
              </w:rPr>
              <w:t>Haljastuse taastamine koos 10cm kasvumulla ja seemnekülviga</w:t>
            </w:r>
          </w:p>
        </w:tc>
        <w:tc>
          <w:tcPr>
            <w:tcW w:w="683" w:type="dxa"/>
          </w:tcPr>
          <w:p w14:paraId="5335AE05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650A8D5" w14:textId="1E12D302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2"/>
                    <w:listEntry w:val="...."/>
                  </w:ddLis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D70D12">
              <w:rPr>
                <w:rFonts w:ascii="Times New Roman" w:hAnsi="Times New Roman"/>
                <w:noProof/>
                <w:sz w:val="20"/>
                <w:lang w:val="et-EE"/>
              </w:rPr>
            </w:r>
            <w:r w:rsidR="00D70D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4F69BA8F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1503" w:type="dxa"/>
            <w:vAlign w:val="center"/>
          </w:tcPr>
          <w:p w14:paraId="2626EF38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</w:p>
        </w:tc>
      </w:tr>
      <w:tr w:rsidR="0032372D" w:rsidRPr="00943712" w14:paraId="72226B6D" w14:textId="77777777" w:rsidTr="005A0F2F">
        <w:trPr>
          <w:cantSplit/>
          <w:trHeight w:val="684"/>
        </w:trPr>
        <w:tc>
          <w:tcPr>
            <w:tcW w:w="788" w:type="dxa"/>
            <w:gridSpan w:val="2"/>
            <w:vAlign w:val="center"/>
          </w:tcPr>
          <w:p w14:paraId="64EE4113" w14:textId="22DE9589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5</w:t>
            </w:r>
          </w:p>
        </w:tc>
        <w:tc>
          <w:tcPr>
            <w:tcW w:w="6317" w:type="dxa"/>
            <w:gridSpan w:val="2"/>
            <w:vAlign w:val="center"/>
          </w:tcPr>
          <w:p w14:paraId="23436EFD" w14:textId="6630761E" w:rsidR="0032372D" w:rsidRPr="00943712" w:rsidRDefault="0032372D" w:rsidP="006C526D">
            <w:pPr>
              <w:tabs>
                <w:tab w:val="left" w:pos="3732"/>
              </w:tabs>
              <w:ind w:right="162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Kaeviku tagasitäite väljavahetus maikuus juhul, kui tööde teostamise ajal on õhutemperatuur alla 0</w:t>
            </w:r>
            <w:r w:rsidRPr="00243546">
              <w:rPr>
                <w:rFonts w:ascii="Times New Roman" w:hAnsi="Times New Roman"/>
                <w:b/>
                <w:sz w:val="20"/>
              </w:rPr>
              <w:t>°C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ning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ei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ole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võimalik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kinni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pidada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Teeseaduses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kehtestatud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nõuetest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43546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243546">
              <w:rPr>
                <w:rFonts w:ascii="Times New Roman" w:hAnsi="Times New Roman"/>
                <w:sz w:val="20"/>
              </w:rPr>
              <w:t>täidetakse</w:t>
            </w:r>
            <w:proofErr w:type="spellEnd"/>
            <w:r w:rsidRPr="0024354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43546">
              <w:rPr>
                <w:rFonts w:ascii="Times New Roman" w:hAnsi="Times New Roman"/>
                <w:sz w:val="20"/>
              </w:rPr>
              <w:t>vajadusel</w:t>
            </w:r>
            <w:proofErr w:type="spellEnd"/>
            <w:r w:rsidRPr="0024354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83" w:type="dxa"/>
          </w:tcPr>
          <w:p w14:paraId="61144ABA" w14:textId="77777777" w:rsidR="0032372D" w:rsidRPr="0011726E" w:rsidRDefault="0032372D" w:rsidP="006C526D">
            <w:pPr>
              <w:tabs>
                <w:tab w:val="left" w:pos="3732"/>
              </w:tabs>
              <w:jc w:val="center"/>
              <w:rPr>
                <w:rStyle w:val="st1"/>
                <w:rFonts w:cs="Times"/>
                <w:sz w:val="20"/>
              </w:rPr>
            </w:pPr>
          </w:p>
        </w:tc>
        <w:tc>
          <w:tcPr>
            <w:tcW w:w="683" w:type="dxa"/>
            <w:vAlign w:val="center"/>
          </w:tcPr>
          <w:p w14:paraId="6D05A7C4" w14:textId="4CD6A211" w:rsidR="0032372D" w:rsidRPr="0011726E" w:rsidRDefault="0032372D" w:rsidP="006C526D">
            <w:pPr>
              <w:tabs>
                <w:tab w:val="left" w:pos="3732"/>
              </w:tabs>
              <w:jc w:val="center"/>
              <w:rPr>
                <w:rFonts w:cs="Times"/>
                <w:noProof/>
                <w:sz w:val="20"/>
                <w:lang w:val="et-EE"/>
              </w:rPr>
            </w:pPr>
            <w:r w:rsidRPr="0011726E">
              <w:rPr>
                <w:rStyle w:val="st1"/>
                <w:rFonts w:cs="Times"/>
                <w:sz w:val="20"/>
              </w:rPr>
              <w:t>m3</w:t>
            </w:r>
          </w:p>
        </w:tc>
        <w:tc>
          <w:tcPr>
            <w:tcW w:w="1093" w:type="dxa"/>
            <w:vAlign w:val="center"/>
          </w:tcPr>
          <w:p w14:paraId="0D01EB77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1503" w:type="dxa"/>
            <w:vAlign w:val="center"/>
          </w:tcPr>
          <w:p w14:paraId="1DB2DF04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</w:p>
        </w:tc>
      </w:tr>
      <w:tr w:rsidR="0032372D" w:rsidRPr="00943712" w14:paraId="3567AA6B" w14:textId="77777777" w:rsidTr="005A0F2F">
        <w:trPr>
          <w:cantSplit/>
          <w:trHeight w:val="471"/>
        </w:trPr>
        <w:tc>
          <w:tcPr>
            <w:tcW w:w="788" w:type="dxa"/>
            <w:gridSpan w:val="2"/>
            <w:vAlign w:val="center"/>
          </w:tcPr>
          <w:p w14:paraId="3567AA66" w14:textId="5B387B49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6</w:t>
            </w:r>
          </w:p>
        </w:tc>
        <w:tc>
          <w:tcPr>
            <w:tcW w:w="6317" w:type="dxa"/>
            <w:gridSpan w:val="2"/>
            <w:vAlign w:val="center"/>
          </w:tcPr>
          <w:p w14:paraId="3567AA67" w14:textId="77777777" w:rsidR="0032372D" w:rsidRPr="00943712" w:rsidRDefault="0032372D" w:rsidP="006C526D">
            <w:pPr>
              <w:tabs>
                <w:tab w:val="left" w:pos="3732"/>
              </w:tabs>
              <w:ind w:right="162"/>
              <w:rPr>
                <w:rFonts w:ascii="Times New Roman" w:hAnsi="Times New Roman"/>
                <w:b/>
                <w:bCs/>
                <w:noProof/>
                <w:sz w:val="20"/>
                <w:u w:val="single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 xml:space="preserve">Teekatte ajutine taastamine regenereeritud kuuma asfaltbetoon-seguga (sügis/talvisel perioodil)  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(täidetakse vajadusel)</w:t>
            </w:r>
          </w:p>
        </w:tc>
        <w:tc>
          <w:tcPr>
            <w:tcW w:w="683" w:type="dxa"/>
          </w:tcPr>
          <w:p w14:paraId="3D8CBDD2" w14:textId="77777777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</w:p>
        </w:tc>
        <w:tc>
          <w:tcPr>
            <w:tcW w:w="683" w:type="dxa"/>
            <w:vAlign w:val="center"/>
          </w:tcPr>
          <w:p w14:paraId="3567AA68" w14:textId="3C16461E" w:rsidR="0032372D" w:rsidRPr="00943712" w:rsidRDefault="0032372D" w:rsidP="006C526D">
            <w:pPr>
              <w:tabs>
                <w:tab w:val="left" w:pos="3732"/>
              </w:tabs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2"/>
                    <w:listEntry w:val="...."/>
                  </w:ddLis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FORMDROPDOWN </w:instrText>
            </w:r>
            <w:r w:rsidR="00D70D12">
              <w:rPr>
                <w:rFonts w:ascii="Times New Roman" w:hAnsi="Times New Roman"/>
                <w:noProof/>
                <w:sz w:val="20"/>
                <w:lang w:val="et-EE"/>
              </w:rPr>
            </w:r>
            <w:r w:rsidR="00D70D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3567AA69" w14:textId="77777777" w:rsidR="0032372D" w:rsidRPr="00943712" w:rsidRDefault="0032372D" w:rsidP="006C526D">
            <w:pPr>
              <w:tabs>
                <w:tab w:val="left" w:pos="3732"/>
              </w:tabs>
              <w:ind w:right="-108"/>
              <w:jc w:val="center"/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noProof/>
                <w:sz w:val="20"/>
                <w:lang w:val="et-EE"/>
              </w:rPr>
              <w:fldChar w:fldCharType="end"/>
            </w:r>
          </w:p>
        </w:tc>
        <w:tc>
          <w:tcPr>
            <w:tcW w:w="1503" w:type="dxa"/>
            <w:vAlign w:val="center"/>
          </w:tcPr>
          <w:p w14:paraId="3567AA6A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26"/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  <w:bookmarkEnd w:id="12"/>
          </w:p>
        </w:tc>
      </w:tr>
      <w:tr w:rsidR="0032372D" w:rsidRPr="00943712" w14:paraId="3567AA6E" w14:textId="77777777" w:rsidTr="005A0F2F">
        <w:trPr>
          <w:cantSplit/>
          <w:trHeight w:val="228"/>
        </w:trPr>
        <w:tc>
          <w:tcPr>
            <w:tcW w:w="683" w:type="dxa"/>
          </w:tcPr>
          <w:p w14:paraId="5D947D16" w14:textId="77777777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</w:p>
        </w:tc>
        <w:tc>
          <w:tcPr>
            <w:tcW w:w="8884" w:type="dxa"/>
            <w:gridSpan w:val="6"/>
            <w:vAlign w:val="center"/>
          </w:tcPr>
          <w:p w14:paraId="3567AA6C" w14:textId="267E7D2A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Pakkumise maksumus ilma käibemaksuta, eurot</w:t>
            </w:r>
          </w:p>
        </w:tc>
        <w:bookmarkStart w:id="13" w:name="Text27"/>
        <w:tc>
          <w:tcPr>
            <w:tcW w:w="1503" w:type="dxa"/>
            <w:vAlign w:val="center"/>
          </w:tcPr>
          <w:p w14:paraId="3567AA6D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  <w:bookmarkEnd w:id="13"/>
          </w:p>
        </w:tc>
      </w:tr>
      <w:tr w:rsidR="0032372D" w:rsidRPr="00943712" w14:paraId="3567AA71" w14:textId="77777777" w:rsidTr="005A0F2F">
        <w:trPr>
          <w:cantSplit/>
          <w:trHeight w:val="228"/>
        </w:trPr>
        <w:tc>
          <w:tcPr>
            <w:tcW w:w="683" w:type="dxa"/>
          </w:tcPr>
          <w:p w14:paraId="12C96759" w14:textId="77777777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</w:p>
        </w:tc>
        <w:tc>
          <w:tcPr>
            <w:tcW w:w="8884" w:type="dxa"/>
            <w:gridSpan w:val="6"/>
            <w:vAlign w:val="center"/>
          </w:tcPr>
          <w:p w14:paraId="3567AA6F" w14:textId="17076C10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Käibemaks (20%)</w:t>
            </w:r>
          </w:p>
        </w:tc>
        <w:bookmarkStart w:id="14" w:name="Text28"/>
        <w:tc>
          <w:tcPr>
            <w:tcW w:w="1503" w:type="dxa"/>
            <w:vAlign w:val="center"/>
          </w:tcPr>
          <w:p w14:paraId="3567AA70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  <w:bookmarkEnd w:id="14"/>
          </w:p>
        </w:tc>
      </w:tr>
      <w:tr w:rsidR="0032372D" w:rsidRPr="00943712" w14:paraId="3567AA74" w14:textId="77777777" w:rsidTr="005A0F2F">
        <w:trPr>
          <w:cantSplit/>
          <w:trHeight w:val="213"/>
        </w:trPr>
        <w:tc>
          <w:tcPr>
            <w:tcW w:w="683" w:type="dxa"/>
          </w:tcPr>
          <w:p w14:paraId="73AE7609" w14:textId="77777777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</w:p>
        </w:tc>
        <w:tc>
          <w:tcPr>
            <w:tcW w:w="8884" w:type="dxa"/>
            <w:gridSpan w:val="6"/>
            <w:vAlign w:val="center"/>
          </w:tcPr>
          <w:p w14:paraId="3567AA72" w14:textId="5D9336E9" w:rsidR="0032372D" w:rsidRPr="00943712" w:rsidRDefault="0032372D" w:rsidP="006C526D">
            <w:pPr>
              <w:tabs>
                <w:tab w:val="left" w:pos="3732"/>
              </w:tabs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Pakkumise maksumus kokku, eurot</w:t>
            </w:r>
          </w:p>
        </w:tc>
        <w:bookmarkStart w:id="15" w:name="Text29"/>
        <w:tc>
          <w:tcPr>
            <w:tcW w:w="1503" w:type="dxa"/>
            <w:vAlign w:val="center"/>
          </w:tcPr>
          <w:p w14:paraId="3567AA73" w14:textId="77777777" w:rsidR="0032372D" w:rsidRPr="00943712" w:rsidRDefault="0032372D" w:rsidP="006C526D">
            <w:pPr>
              <w:tabs>
                <w:tab w:val="left" w:pos="3732"/>
              </w:tabs>
              <w:ind w:right="128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pP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instrText xml:space="preserve"> FORMTEXT </w:instrTex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separate"/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t> </w:t>
            </w:r>
            <w:r w:rsidRPr="00943712">
              <w:rPr>
                <w:rFonts w:ascii="Times New Roman" w:hAnsi="Times New Roman"/>
                <w:b/>
                <w:bCs/>
                <w:noProof/>
                <w:sz w:val="20"/>
                <w:lang w:val="et-EE"/>
              </w:rPr>
              <w:fldChar w:fldCharType="end"/>
            </w:r>
            <w:bookmarkEnd w:id="15"/>
          </w:p>
        </w:tc>
      </w:tr>
    </w:tbl>
    <w:p w14:paraId="3567AA75" w14:textId="77777777" w:rsidR="00A07E7C" w:rsidRPr="00943712" w:rsidRDefault="00A07E7C" w:rsidP="006C526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noProof/>
          <w:sz w:val="20"/>
          <w:lang w:val="et-EE"/>
        </w:rPr>
        <w:sectPr w:rsidR="00A07E7C" w:rsidRPr="00943712" w:rsidSect="00324312">
          <w:headerReference w:type="default" r:id="rId10"/>
          <w:footerReference w:type="default" r:id="rId11"/>
          <w:pgSz w:w="11907" w:h="16840" w:code="9"/>
          <w:pgMar w:top="567" w:right="567" w:bottom="567" w:left="567" w:header="425" w:footer="159" w:gutter="0"/>
          <w:cols w:space="708"/>
        </w:sectPr>
      </w:pPr>
    </w:p>
    <w:p w14:paraId="1669E7ED" w14:textId="77777777" w:rsidR="00F74E7A" w:rsidRDefault="00F74E7A" w:rsidP="007C626A">
      <w:pPr>
        <w:pStyle w:val="ListParagraph"/>
        <w:ind w:left="0"/>
        <w:jc w:val="both"/>
        <w:rPr>
          <w:rFonts w:ascii="Times New Roman" w:hAnsi="Times New Roman"/>
          <w:noProof/>
          <w:sz w:val="20"/>
          <w:lang w:val="et-EE"/>
        </w:rPr>
      </w:pPr>
    </w:p>
    <w:p w14:paraId="6A5655C8" w14:textId="77777777" w:rsidR="00F74E7A" w:rsidRDefault="00BD579E" w:rsidP="007C626A">
      <w:pPr>
        <w:pStyle w:val="ListParagraph"/>
        <w:ind w:left="0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>Käesoleva pakkumuse esitamise</w:t>
      </w:r>
      <w:r w:rsidR="0048390A" w:rsidRPr="00943712">
        <w:rPr>
          <w:rFonts w:ascii="Times New Roman" w:hAnsi="Times New Roman"/>
          <w:noProof/>
          <w:sz w:val="20"/>
          <w:lang w:val="et-EE"/>
        </w:rPr>
        <w:t>l</w:t>
      </w:r>
      <w:r w:rsidRPr="00943712">
        <w:rPr>
          <w:rFonts w:ascii="Times New Roman" w:hAnsi="Times New Roman"/>
          <w:noProof/>
          <w:sz w:val="20"/>
          <w:lang w:val="et-EE"/>
        </w:rPr>
        <w:t xml:space="preserve"> kinnitab Töövõtja, et:</w:t>
      </w:r>
    </w:p>
    <w:p w14:paraId="3567AA79" w14:textId="467AA69B" w:rsidR="00727FC3" w:rsidRPr="00943712" w:rsidRDefault="00BD579E" w:rsidP="007C626A">
      <w:pPr>
        <w:pStyle w:val="ListParagraph"/>
        <w:ind w:left="0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 xml:space="preserve"> </w:t>
      </w:r>
    </w:p>
    <w:p w14:paraId="3567AA7A" w14:textId="77777777" w:rsidR="008D387C" w:rsidRPr="00943712" w:rsidRDefault="008D387C" w:rsidP="0091280E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noProof/>
          <w:sz w:val="20"/>
          <w:lang w:val="et-EE"/>
        </w:rPr>
        <w:sectPr w:rsidR="008D387C" w:rsidRPr="00943712" w:rsidSect="00A07E7C">
          <w:type w:val="continuous"/>
          <w:pgSz w:w="11907" w:h="16840" w:code="9"/>
          <w:pgMar w:top="567" w:right="567" w:bottom="567" w:left="567" w:header="425" w:footer="159" w:gutter="0"/>
          <w:cols w:space="708"/>
        </w:sectPr>
      </w:pPr>
    </w:p>
    <w:p w14:paraId="3567AA7B" w14:textId="6B54AF93" w:rsidR="007C626A" w:rsidRPr="00943712" w:rsidRDefault="0080469E" w:rsidP="0091280E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>Pakkumuse</w:t>
      </w:r>
      <w:r w:rsidR="0032372D">
        <w:rPr>
          <w:rFonts w:ascii="Times New Roman" w:hAnsi="Times New Roman"/>
          <w:noProof/>
          <w:sz w:val="20"/>
          <w:lang w:val="et-EE"/>
        </w:rPr>
        <w:t xml:space="preserve">s on arvestatud tänavasulgemise </w:t>
      </w:r>
      <w:r w:rsidRPr="00943712">
        <w:rPr>
          <w:rFonts w:ascii="Times New Roman" w:hAnsi="Times New Roman"/>
          <w:noProof/>
          <w:sz w:val="20"/>
          <w:lang w:val="et-EE"/>
        </w:rPr>
        <w:t>ja liikluskorralduse muutmisega kaasnevate kulutustega</w:t>
      </w:r>
      <w:r w:rsidR="00404771" w:rsidRPr="00943712">
        <w:rPr>
          <w:rFonts w:ascii="Times New Roman" w:hAnsi="Times New Roman"/>
          <w:noProof/>
          <w:sz w:val="20"/>
          <w:lang w:val="et-EE"/>
        </w:rPr>
        <w:t xml:space="preserve">, </w:t>
      </w:r>
      <w:r w:rsidR="00404771" w:rsidRPr="00943712">
        <w:rPr>
          <w:rFonts w:ascii="Times New Roman" w:hAnsi="Times New Roman"/>
          <w:sz w:val="20"/>
          <w:lang w:val="et-EE"/>
        </w:rPr>
        <w:t>kaevetööde, torude paigalduse, vanade torude sulgemise, tagasitäite, teekatte taastuse, haljastuse taastuse, teostusjooniste, torustiku surv</w:t>
      </w:r>
      <w:r w:rsidR="0032372D">
        <w:rPr>
          <w:rFonts w:ascii="Times New Roman" w:hAnsi="Times New Roman"/>
          <w:sz w:val="20"/>
          <w:lang w:val="et-EE"/>
        </w:rPr>
        <w:t xml:space="preserve">epesu ja isevoolsete torude </w:t>
      </w:r>
      <w:proofErr w:type="spellStart"/>
      <w:r w:rsidR="0032372D">
        <w:rPr>
          <w:rFonts w:ascii="Times New Roman" w:hAnsi="Times New Roman"/>
          <w:sz w:val="20"/>
          <w:lang w:val="et-EE"/>
        </w:rPr>
        <w:t>sise</w:t>
      </w:r>
      <w:r w:rsidR="00404771" w:rsidRPr="00943712">
        <w:rPr>
          <w:rFonts w:ascii="Times New Roman" w:hAnsi="Times New Roman"/>
          <w:sz w:val="20"/>
          <w:lang w:val="et-EE"/>
        </w:rPr>
        <w:t>kaameravaatlusega</w:t>
      </w:r>
      <w:proofErr w:type="spellEnd"/>
      <w:r w:rsidR="00404771" w:rsidRPr="00943712">
        <w:rPr>
          <w:rFonts w:ascii="Times New Roman" w:hAnsi="Times New Roman"/>
          <w:sz w:val="20"/>
          <w:lang w:val="et-EE"/>
        </w:rPr>
        <w:t xml:space="preserve"> peale asfalteerimist</w:t>
      </w:r>
      <w:r w:rsidR="00BD579E" w:rsidRPr="00943712">
        <w:rPr>
          <w:rFonts w:ascii="Times New Roman" w:hAnsi="Times New Roman"/>
          <w:noProof/>
          <w:sz w:val="20"/>
          <w:lang w:val="et-EE"/>
        </w:rPr>
        <w:t>;</w:t>
      </w:r>
    </w:p>
    <w:p w14:paraId="3567AA7C" w14:textId="216325C2" w:rsidR="00404771" w:rsidRPr="00943712" w:rsidRDefault="0080469E" w:rsidP="0091280E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 xml:space="preserve">Pakkumus on esitatud vastavalt projektile: </w:t>
      </w:r>
      <w:r w:rsidR="00F74E7A" w:rsidRPr="00F74E7A">
        <w:rPr>
          <w:rFonts w:ascii="Times New Roman" w:hAnsi="Times New Roman"/>
          <w:noProof/>
          <w:sz w:val="20"/>
          <w:highlight w:val="lightGray"/>
          <w:lang w:val="et-EE"/>
        </w:rPr>
        <w:t>_________</w:t>
      </w:r>
      <w:r w:rsidR="00F74E7A">
        <w:rPr>
          <w:rFonts w:ascii="Times New Roman" w:hAnsi="Times New Roman"/>
          <w:noProof/>
          <w:sz w:val="20"/>
          <w:lang w:val="et-EE"/>
        </w:rPr>
        <w:t xml:space="preserve"> </w:t>
      </w:r>
      <w:r w:rsidRPr="00943712">
        <w:rPr>
          <w:rFonts w:ascii="Times New Roman" w:hAnsi="Times New Roman"/>
          <w:noProof/>
          <w:sz w:val="20"/>
          <w:lang w:val="et-EE"/>
        </w:rPr>
        <w:t>ja sisaldab kõi</w:t>
      </w:r>
      <w:r w:rsidR="00E55994" w:rsidRPr="00943712">
        <w:rPr>
          <w:rFonts w:ascii="Times New Roman" w:hAnsi="Times New Roman"/>
          <w:noProof/>
          <w:sz w:val="20"/>
          <w:lang w:val="et-EE"/>
        </w:rPr>
        <w:t>ki projekti ja ehitusloaga ette</w:t>
      </w:r>
      <w:r w:rsidRPr="00943712">
        <w:rPr>
          <w:rFonts w:ascii="Times New Roman" w:hAnsi="Times New Roman"/>
          <w:noProof/>
          <w:sz w:val="20"/>
          <w:lang w:val="et-EE"/>
        </w:rPr>
        <w:t>nähtud tööde teostamist</w:t>
      </w:r>
      <w:r w:rsidR="00BD579E" w:rsidRPr="00943712">
        <w:rPr>
          <w:rFonts w:ascii="Times New Roman" w:hAnsi="Times New Roman"/>
          <w:noProof/>
          <w:sz w:val="20"/>
          <w:lang w:val="et-EE"/>
        </w:rPr>
        <w:t>;</w:t>
      </w:r>
    </w:p>
    <w:p w14:paraId="3567AA7D" w14:textId="7A17ECF8" w:rsidR="00BF7AC0" w:rsidRPr="00943712" w:rsidRDefault="0080469E" w:rsidP="0091280E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 xml:space="preserve">Pakkumuses on arvestatud tööde teostamisega vastavalt AS Tallinna Vesi </w:t>
      </w:r>
      <w:hyperlink r:id="rId12" w:history="1">
        <w:r w:rsidRPr="0032372D">
          <w:rPr>
            <w:rStyle w:val="Hyperlink"/>
            <w:rFonts w:ascii="Times New Roman" w:hAnsi="Times New Roman"/>
            <w:noProof/>
            <w:sz w:val="20"/>
            <w:lang w:val="et-EE"/>
          </w:rPr>
          <w:t>liitumispunkti ehituse üldtingimustega</w:t>
        </w:r>
      </w:hyperlink>
      <w:r w:rsidRPr="00943712">
        <w:rPr>
          <w:rFonts w:ascii="Times New Roman" w:hAnsi="Times New Roman"/>
          <w:noProof/>
          <w:sz w:val="20"/>
          <w:lang w:val="et-EE"/>
        </w:rPr>
        <w:t xml:space="preserve"> ja </w:t>
      </w:r>
      <w:hyperlink r:id="rId13" w:history="1">
        <w:r w:rsidRPr="00943712">
          <w:rPr>
            <w:rStyle w:val="Hyperlink"/>
            <w:rFonts w:ascii="Times New Roman" w:hAnsi="Times New Roman"/>
            <w:noProof/>
            <w:sz w:val="20"/>
            <w:lang w:val="et-EE"/>
          </w:rPr>
          <w:t>Tehniliste nõue</w:t>
        </w:r>
        <w:r w:rsidRPr="00943712">
          <w:rPr>
            <w:rStyle w:val="Hyperlink"/>
            <w:rFonts w:ascii="Times New Roman" w:hAnsi="Times New Roman"/>
            <w:noProof/>
            <w:sz w:val="20"/>
            <w:lang w:val="et-EE"/>
          </w:rPr>
          <w:t>t</w:t>
        </w:r>
        <w:r w:rsidRPr="00943712">
          <w:rPr>
            <w:rStyle w:val="Hyperlink"/>
            <w:rFonts w:ascii="Times New Roman" w:hAnsi="Times New Roman"/>
            <w:noProof/>
            <w:sz w:val="20"/>
            <w:lang w:val="et-EE"/>
          </w:rPr>
          <w:t>ega</w:t>
        </w:r>
      </w:hyperlink>
      <w:r w:rsidRPr="00943712">
        <w:rPr>
          <w:rFonts w:ascii="Times New Roman" w:hAnsi="Times New Roman"/>
          <w:noProof/>
          <w:sz w:val="20"/>
          <w:lang w:val="et-EE"/>
        </w:rPr>
        <w:t>, mis mõlemad on avaldatud AS Tallinna Vesi koduleheküljel</w:t>
      </w:r>
      <w:r w:rsidRPr="00943712">
        <w:rPr>
          <w:rFonts w:ascii="Times New Roman" w:hAnsi="Times New Roman"/>
          <w:noProof/>
          <w:color w:val="FF0000"/>
          <w:sz w:val="20"/>
          <w:lang w:val="et-EE"/>
        </w:rPr>
        <w:t xml:space="preserve"> </w:t>
      </w:r>
      <w:hyperlink r:id="rId14" w:history="1">
        <w:r w:rsidRPr="00943712">
          <w:rPr>
            <w:rStyle w:val="Hyperlink"/>
            <w:rFonts w:ascii="Times New Roman" w:hAnsi="Times New Roman"/>
            <w:noProof/>
            <w:sz w:val="20"/>
            <w:lang w:val="et-EE"/>
          </w:rPr>
          <w:t>www.tallinnaves</w:t>
        </w:r>
        <w:r w:rsidRPr="00943712">
          <w:rPr>
            <w:rStyle w:val="Hyperlink"/>
            <w:rFonts w:ascii="Times New Roman" w:hAnsi="Times New Roman"/>
            <w:noProof/>
            <w:sz w:val="20"/>
            <w:lang w:val="et-EE"/>
          </w:rPr>
          <w:t>i</w:t>
        </w:r>
        <w:r w:rsidRPr="00943712">
          <w:rPr>
            <w:rStyle w:val="Hyperlink"/>
            <w:rFonts w:ascii="Times New Roman" w:hAnsi="Times New Roman"/>
            <w:noProof/>
            <w:sz w:val="20"/>
            <w:lang w:val="et-EE"/>
          </w:rPr>
          <w:t>.ee</w:t>
        </w:r>
      </w:hyperlink>
      <w:r w:rsidR="00473D36" w:rsidRPr="00943712">
        <w:rPr>
          <w:rFonts w:ascii="Times New Roman" w:hAnsi="Times New Roman"/>
          <w:sz w:val="20"/>
          <w:lang w:val="et-EE"/>
        </w:rPr>
        <w:t>.</w:t>
      </w:r>
    </w:p>
    <w:p w14:paraId="3567AA7E" w14:textId="77777777" w:rsidR="00955771" w:rsidRPr="00943712" w:rsidRDefault="00091F36" w:rsidP="0091280E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 xml:space="preserve">Töövõtja allkirjastatud </w:t>
      </w:r>
      <w:r w:rsidR="0080469E" w:rsidRPr="00943712">
        <w:rPr>
          <w:rFonts w:ascii="Times New Roman" w:hAnsi="Times New Roman"/>
          <w:noProof/>
          <w:sz w:val="20"/>
          <w:lang w:val="et-EE"/>
        </w:rPr>
        <w:t>Pakkum</w:t>
      </w:r>
      <w:r w:rsidR="007C626A" w:rsidRPr="00943712">
        <w:rPr>
          <w:rFonts w:ascii="Times New Roman" w:hAnsi="Times New Roman"/>
          <w:noProof/>
          <w:sz w:val="20"/>
          <w:lang w:val="et-EE"/>
        </w:rPr>
        <w:t>us</w:t>
      </w:r>
      <w:r w:rsidR="0080469E" w:rsidRPr="00943712">
        <w:rPr>
          <w:rFonts w:ascii="Times New Roman" w:hAnsi="Times New Roman"/>
          <w:noProof/>
          <w:sz w:val="20"/>
          <w:lang w:val="et-EE"/>
        </w:rPr>
        <w:t xml:space="preserve"> on</w:t>
      </w:r>
      <w:r w:rsidRPr="00943712">
        <w:rPr>
          <w:rFonts w:ascii="Times New Roman" w:hAnsi="Times New Roman"/>
          <w:noProof/>
          <w:sz w:val="20"/>
          <w:lang w:val="et-EE"/>
        </w:rPr>
        <w:t xml:space="preserve"> Töövõtjale siduv ning</w:t>
      </w:r>
      <w:r w:rsidR="0080469E" w:rsidRPr="00943712">
        <w:rPr>
          <w:rFonts w:ascii="Times New Roman" w:hAnsi="Times New Roman"/>
          <w:noProof/>
          <w:sz w:val="20"/>
          <w:lang w:val="et-EE"/>
        </w:rPr>
        <w:t xml:space="preserve"> </w:t>
      </w:r>
      <w:r w:rsidRPr="00943712">
        <w:rPr>
          <w:rFonts w:ascii="Times New Roman" w:hAnsi="Times New Roman"/>
          <w:noProof/>
          <w:sz w:val="20"/>
          <w:lang w:val="et-EE"/>
        </w:rPr>
        <w:t xml:space="preserve">Pakkumus </w:t>
      </w:r>
      <w:r w:rsidR="0080469E" w:rsidRPr="00943712">
        <w:rPr>
          <w:rFonts w:ascii="Times New Roman" w:hAnsi="Times New Roman"/>
          <w:noProof/>
          <w:sz w:val="20"/>
          <w:lang w:val="et-EE"/>
        </w:rPr>
        <w:t>kehti</w:t>
      </w:r>
      <w:r w:rsidRPr="00943712">
        <w:rPr>
          <w:rFonts w:ascii="Times New Roman" w:hAnsi="Times New Roman"/>
          <w:noProof/>
          <w:sz w:val="20"/>
          <w:lang w:val="et-EE"/>
        </w:rPr>
        <w:t>b</w:t>
      </w:r>
      <w:r w:rsidR="0080469E" w:rsidRPr="00943712">
        <w:rPr>
          <w:rFonts w:ascii="Times New Roman" w:hAnsi="Times New Roman"/>
          <w:noProof/>
          <w:sz w:val="20"/>
          <w:lang w:val="et-EE"/>
        </w:rPr>
        <w:t xml:space="preserve"> </w:t>
      </w:r>
      <w:r w:rsidR="00727FC3" w:rsidRPr="00943712">
        <w:rPr>
          <w:rFonts w:ascii="Times New Roman" w:hAnsi="Times New Roman"/>
          <w:noProof/>
          <w:sz w:val="20"/>
          <w:lang w:val="et-EE"/>
        </w:rPr>
        <w:t>üheksakümmend (</w:t>
      </w:r>
      <w:r w:rsidR="0080469E" w:rsidRPr="00943712">
        <w:rPr>
          <w:rFonts w:ascii="Times New Roman" w:hAnsi="Times New Roman"/>
          <w:noProof/>
          <w:sz w:val="20"/>
          <w:lang w:val="et-EE"/>
        </w:rPr>
        <w:t>90</w:t>
      </w:r>
      <w:r w:rsidR="00727FC3" w:rsidRPr="00943712">
        <w:rPr>
          <w:rFonts w:ascii="Times New Roman" w:hAnsi="Times New Roman"/>
          <w:noProof/>
          <w:sz w:val="20"/>
          <w:lang w:val="et-EE"/>
        </w:rPr>
        <w:t>)</w:t>
      </w:r>
      <w:r w:rsidR="0080469E" w:rsidRPr="00943712">
        <w:rPr>
          <w:rFonts w:ascii="Times New Roman" w:hAnsi="Times New Roman"/>
          <w:noProof/>
          <w:sz w:val="20"/>
          <w:lang w:val="et-EE"/>
        </w:rPr>
        <w:t xml:space="preserve"> </w:t>
      </w:r>
      <w:r w:rsidR="007375E4" w:rsidRPr="00943712">
        <w:rPr>
          <w:rFonts w:ascii="Times New Roman" w:hAnsi="Times New Roman"/>
          <w:noProof/>
          <w:sz w:val="20"/>
          <w:lang w:val="et-EE"/>
        </w:rPr>
        <w:t>kalendri</w:t>
      </w:r>
      <w:r w:rsidR="0080469E" w:rsidRPr="00943712">
        <w:rPr>
          <w:rFonts w:ascii="Times New Roman" w:hAnsi="Times New Roman"/>
          <w:noProof/>
          <w:sz w:val="20"/>
          <w:lang w:val="et-EE"/>
        </w:rPr>
        <w:t>päeva</w:t>
      </w:r>
      <w:r w:rsidR="00727FC3" w:rsidRPr="00943712">
        <w:rPr>
          <w:rFonts w:ascii="Times New Roman" w:hAnsi="Times New Roman"/>
          <w:noProof/>
          <w:sz w:val="20"/>
          <w:lang w:val="et-EE"/>
        </w:rPr>
        <w:t xml:space="preserve"> arvates</w:t>
      </w:r>
      <w:r w:rsidRPr="00943712">
        <w:rPr>
          <w:rFonts w:ascii="Times New Roman" w:hAnsi="Times New Roman"/>
          <w:noProof/>
          <w:sz w:val="20"/>
          <w:lang w:val="et-EE"/>
        </w:rPr>
        <w:t xml:space="preserve"> selle allkirjastamise </w:t>
      </w:r>
      <w:r w:rsidR="00727FC3" w:rsidRPr="00943712">
        <w:rPr>
          <w:rFonts w:ascii="Times New Roman" w:hAnsi="Times New Roman"/>
          <w:noProof/>
          <w:sz w:val="20"/>
          <w:lang w:val="et-EE"/>
        </w:rPr>
        <w:t>kuupäevast</w:t>
      </w:r>
      <w:r w:rsidR="00955771" w:rsidRPr="00943712">
        <w:rPr>
          <w:rFonts w:ascii="Times New Roman" w:hAnsi="Times New Roman"/>
          <w:noProof/>
          <w:sz w:val="20"/>
          <w:lang w:val="et-EE"/>
        </w:rPr>
        <w:t>;</w:t>
      </w:r>
    </w:p>
    <w:p w14:paraId="3567AA7F" w14:textId="36536957" w:rsidR="00955771" w:rsidRPr="00943712" w:rsidRDefault="0072169E" w:rsidP="0091280E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sz w:val="20"/>
          <w:lang w:val="et-EE"/>
        </w:rPr>
        <w:t xml:space="preserve">Töövõtja </w:t>
      </w:r>
      <w:r w:rsidR="00BF7AC0" w:rsidRPr="00943712">
        <w:rPr>
          <w:rFonts w:ascii="Times New Roman" w:hAnsi="Times New Roman"/>
          <w:sz w:val="20"/>
          <w:lang w:val="et-EE"/>
        </w:rPr>
        <w:t xml:space="preserve">kohustub </w:t>
      </w:r>
      <w:r w:rsidR="00A60F56" w:rsidRPr="00943712">
        <w:rPr>
          <w:rFonts w:ascii="Times New Roman" w:hAnsi="Times New Roman"/>
          <w:sz w:val="20"/>
          <w:lang w:val="et-EE"/>
        </w:rPr>
        <w:t xml:space="preserve">teostama </w:t>
      </w:r>
      <w:r w:rsidRPr="00943712">
        <w:rPr>
          <w:rFonts w:ascii="Times New Roman" w:hAnsi="Times New Roman"/>
          <w:sz w:val="20"/>
          <w:lang w:val="et-EE"/>
        </w:rPr>
        <w:t xml:space="preserve">Töö nõuetekohaselt </w:t>
      </w:r>
      <w:r w:rsidR="00DB7797" w:rsidRPr="00943712">
        <w:rPr>
          <w:rFonts w:ascii="Times New Roman" w:hAnsi="Times New Roman"/>
          <w:sz w:val="20"/>
          <w:lang w:val="et-EE"/>
        </w:rPr>
        <w:t>ning selle lõplikult üle</w:t>
      </w:r>
      <w:r w:rsidR="0032372D">
        <w:rPr>
          <w:rFonts w:ascii="Times New Roman" w:hAnsi="Times New Roman"/>
          <w:sz w:val="20"/>
          <w:lang w:val="et-EE"/>
        </w:rPr>
        <w:t xml:space="preserve"> </w:t>
      </w:r>
      <w:r w:rsidR="00DB7797" w:rsidRPr="00943712">
        <w:rPr>
          <w:rFonts w:ascii="Times New Roman" w:hAnsi="Times New Roman"/>
          <w:sz w:val="20"/>
          <w:lang w:val="et-EE"/>
        </w:rPr>
        <w:t>andma-vastu</w:t>
      </w:r>
      <w:r w:rsidR="0032372D">
        <w:rPr>
          <w:rFonts w:ascii="Times New Roman" w:hAnsi="Times New Roman"/>
          <w:sz w:val="20"/>
          <w:lang w:val="et-EE"/>
        </w:rPr>
        <w:t xml:space="preserve"> </w:t>
      </w:r>
      <w:r w:rsidR="00DB7797" w:rsidRPr="00943712">
        <w:rPr>
          <w:rFonts w:ascii="Times New Roman" w:hAnsi="Times New Roman"/>
          <w:sz w:val="20"/>
          <w:lang w:val="et-EE"/>
        </w:rPr>
        <w:t>võtma</w:t>
      </w:r>
      <w:r w:rsidR="00EB32B4" w:rsidRPr="00943712">
        <w:rPr>
          <w:rFonts w:ascii="Times New Roman" w:hAnsi="Times New Roman"/>
          <w:sz w:val="20"/>
          <w:lang w:val="et-EE"/>
        </w:rPr>
        <w:t>, sealhulgas koostama teostu</w:t>
      </w:r>
      <w:r w:rsidR="00C215F8" w:rsidRPr="00943712">
        <w:rPr>
          <w:rFonts w:ascii="Times New Roman" w:hAnsi="Times New Roman"/>
          <w:sz w:val="20"/>
          <w:lang w:val="et-EE"/>
        </w:rPr>
        <w:t>s</w:t>
      </w:r>
      <w:r w:rsidR="00EB32B4" w:rsidRPr="00943712">
        <w:rPr>
          <w:rFonts w:ascii="Times New Roman" w:hAnsi="Times New Roman"/>
          <w:sz w:val="20"/>
          <w:lang w:val="et-EE"/>
        </w:rPr>
        <w:t>joonised,</w:t>
      </w:r>
      <w:r w:rsidR="00DB7797" w:rsidRPr="00943712">
        <w:rPr>
          <w:rFonts w:ascii="Times New Roman" w:hAnsi="Times New Roman"/>
          <w:sz w:val="20"/>
          <w:lang w:val="et-EE"/>
        </w:rPr>
        <w:t xml:space="preserve"> </w:t>
      </w:r>
      <w:r w:rsidRPr="00943712">
        <w:rPr>
          <w:rFonts w:ascii="Times New Roman" w:hAnsi="Times New Roman"/>
          <w:sz w:val="20"/>
          <w:lang w:val="et-EE"/>
        </w:rPr>
        <w:t xml:space="preserve">hiljemalt </w:t>
      </w:r>
      <w:r w:rsidR="00950CC0">
        <w:rPr>
          <w:rFonts w:ascii="Times New Roman" w:hAnsi="Times New Roman"/>
          <w:sz w:val="20"/>
          <w:highlight w:val="lightGray"/>
          <w:lang w:val="et-EE"/>
        </w:rPr>
        <w:t>kuuekümne</w:t>
      </w:r>
      <w:r w:rsidR="006D482E" w:rsidRPr="00F74E7A">
        <w:rPr>
          <w:rFonts w:ascii="Times New Roman" w:hAnsi="Times New Roman"/>
          <w:sz w:val="20"/>
          <w:highlight w:val="lightGray"/>
          <w:lang w:val="et-EE"/>
        </w:rPr>
        <w:t xml:space="preserve"> (</w:t>
      </w:r>
      <w:r w:rsidR="00950CC0">
        <w:rPr>
          <w:rFonts w:ascii="Times New Roman" w:hAnsi="Times New Roman"/>
          <w:sz w:val="20"/>
          <w:highlight w:val="lightGray"/>
          <w:lang w:val="et-EE"/>
        </w:rPr>
        <w:t>60</w:t>
      </w:r>
      <w:r w:rsidR="006D482E" w:rsidRPr="00F74E7A">
        <w:rPr>
          <w:rFonts w:ascii="Times New Roman" w:hAnsi="Times New Roman"/>
          <w:sz w:val="20"/>
          <w:highlight w:val="lightGray"/>
          <w:lang w:val="et-EE"/>
        </w:rPr>
        <w:t>)</w:t>
      </w:r>
      <w:r w:rsidR="006D482E" w:rsidRPr="00943712">
        <w:rPr>
          <w:rFonts w:ascii="Times New Roman" w:hAnsi="Times New Roman"/>
          <w:sz w:val="20"/>
          <w:lang w:val="et-EE"/>
        </w:rPr>
        <w:t xml:space="preserve"> </w:t>
      </w:r>
      <w:r w:rsidR="00DB7797" w:rsidRPr="00943712">
        <w:rPr>
          <w:rFonts w:ascii="Times New Roman" w:hAnsi="Times New Roman"/>
          <w:sz w:val="20"/>
          <w:lang w:val="et-EE"/>
        </w:rPr>
        <w:t>kalendri</w:t>
      </w:r>
      <w:r w:rsidR="006D482E" w:rsidRPr="00943712">
        <w:rPr>
          <w:rFonts w:ascii="Times New Roman" w:hAnsi="Times New Roman"/>
          <w:sz w:val="20"/>
          <w:lang w:val="et-EE"/>
        </w:rPr>
        <w:t xml:space="preserve">päeva jooksul </w:t>
      </w:r>
      <w:r w:rsidR="00F74E7A">
        <w:rPr>
          <w:rFonts w:ascii="Times New Roman" w:hAnsi="Times New Roman"/>
          <w:sz w:val="20"/>
          <w:lang w:val="et-EE"/>
        </w:rPr>
        <w:t xml:space="preserve">(kui ei lepita kokku teisiti) </w:t>
      </w:r>
      <w:r w:rsidR="00955771" w:rsidRPr="00943712">
        <w:rPr>
          <w:rFonts w:ascii="Times New Roman" w:hAnsi="Times New Roman"/>
          <w:sz w:val="20"/>
          <w:lang w:val="et-EE"/>
        </w:rPr>
        <w:t xml:space="preserve">Tellijalt </w:t>
      </w:r>
      <w:r w:rsidR="00DB7797" w:rsidRPr="00943712">
        <w:rPr>
          <w:rFonts w:ascii="Times New Roman" w:hAnsi="Times New Roman"/>
          <w:sz w:val="20"/>
          <w:lang w:val="et-EE"/>
        </w:rPr>
        <w:t>o</w:t>
      </w:r>
      <w:r w:rsidR="00955771" w:rsidRPr="00943712">
        <w:rPr>
          <w:rFonts w:ascii="Times New Roman" w:hAnsi="Times New Roman"/>
          <w:sz w:val="20"/>
          <w:lang w:val="et-EE"/>
        </w:rPr>
        <w:t>stutellimuse</w:t>
      </w:r>
      <w:r w:rsidR="00DB7797" w:rsidRPr="00943712">
        <w:rPr>
          <w:rFonts w:ascii="Times New Roman" w:hAnsi="Times New Roman"/>
          <w:sz w:val="20"/>
          <w:lang w:val="et-EE"/>
        </w:rPr>
        <w:t xml:space="preserve"> (edaspidi: Ostutellimus)</w:t>
      </w:r>
      <w:r w:rsidR="00955771" w:rsidRPr="00943712">
        <w:rPr>
          <w:rFonts w:ascii="Times New Roman" w:hAnsi="Times New Roman"/>
          <w:sz w:val="20"/>
          <w:lang w:val="et-EE"/>
        </w:rPr>
        <w:t xml:space="preserve"> saamisest;</w:t>
      </w:r>
      <w:r w:rsidR="00955771" w:rsidRPr="00943712" w:rsidDel="00955771">
        <w:rPr>
          <w:rFonts w:ascii="Times New Roman" w:hAnsi="Times New Roman"/>
          <w:noProof/>
          <w:sz w:val="20"/>
          <w:lang w:val="et-EE"/>
        </w:rPr>
        <w:t xml:space="preserve"> </w:t>
      </w:r>
    </w:p>
    <w:p w14:paraId="3567AA80" w14:textId="65293F53" w:rsidR="00A51ECE" w:rsidRPr="00943712" w:rsidRDefault="00091F36" w:rsidP="0091280E">
      <w:pPr>
        <w:pStyle w:val="ListParagraph"/>
        <w:numPr>
          <w:ilvl w:val="0"/>
          <w:numId w:val="13"/>
        </w:numPr>
        <w:ind w:left="142" w:firstLine="0"/>
        <w:jc w:val="both"/>
        <w:rPr>
          <w:rFonts w:ascii="Times New Roman" w:hAnsi="Times New Roman"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 xml:space="preserve">loeb Pakkumust ja Ostutellimust Töövõtja ja Tellija </w:t>
      </w:r>
      <w:r w:rsidR="00F74E7A">
        <w:rPr>
          <w:rFonts w:ascii="Times New Roman" w:hAnsi="Times New Roman"/>
          <w:noProof/>
          <w:sz w:val="20"/>
          <w:lang w:val="et-EE"/>
        </w:rPr>
        <w:t xml:space="preserve">vaheliseks lepinguks (edaspidi: </w:t>
      </w:r>
      <w:r w:rsidRPr="00F74E7A">
        <w:rPr>
          <w:rFonts w:ascii="Times New Roman" w:hAnsi="Times New Roman"/>
          <w:noProof/>
          <w:sz w:val="20"/>
          <w:lang w:val="et-EE"/>
        </w:rPr>
        <w:t>Leping</w:t>
      </w:r>
      <w:r w:rsidRPr="00943712">
        <w:rPr>
          <w:rFonts w:ascii="Times New Roman" w:hAnsi="Times New Roman"/>
          <w:noProof/>
          <w:sz w:val="20"/>
          <w:lang w:val="et-EE"/>
        </w:rPr>
        <w:t>)</w:t>
      </w:r>
      <w:r w:rsidR="009014A6" w:rsidRPr="00943712">
        <w:rPr>
          <w:rFonts w:ascii="Times New Roman" w:hAnsi="Times New Roman"/>
          <w:noProof/>
          <w:sz w:val="20"/>
          <w:lang w:val="et-EE"/>
        </w:rPr>
        <w:t>. L</w:t>
      </w:r>
      <w:proofErr w:type="spellStart"/>
      <w:r w:rsidR="009014A6" w:rsidRPr="00943712">
        <w:rPr>
          <w:rFonts w:ascii="Times New Roman" w:hAnsi="Times New Roman"/>
          <w:sz w:val="20"/>
          <w:lang w:val="et-EE"/>
        </w:rPr>
        <w:t>eping</w:t>
      </w:r>
      <w:proofErr w:type="spellEnd"/>
      <w:r w:rsidR="009014A6" w:rsidRPr="00943712">
        <w:rPr>
          <w:rFonts w:ascii="Times New Roman" w:hAnsi="Times New Roman"/>
          <w:sz w:val="20"/>
          <w:lang w:val="et-EE"/>
        </w:rPr>
        <w:t xml:space="preserve"> koosneb Pakkumusest, </w:t>
      </w:r>
      <w:bookmarkStart w:id="16" w:name="_GoBack"/>
      <w:bookmarkEnd w:id="16"/>
      <w:r w:rsidR="009014A6" w:rsidRPr="00943712">
        <w:rPr>
          <w:rFonts w:ascii="Times New Roman" w:hAnsi="Times New Roman"/>
          <w:sz w:val="20"/>
          <w:lang w:val="et-EE"/>
        </w:rPr>
        <w:t xml:space="preserve">Ostutellimusest, </w:t>
      </w:r>
      <w:proofErr w:type="spellStart"/>
      <w:r w:rsidR="009014A6" w:rsidRPr="00943712">
        <w:rPr>
          <w:rFonts w:ascii="Times New Roman" w:hAnsi="Times New Roman"/>
          <w:sz w:val="20"/>
          <w:lang w:val="et-EE"/>
        </w:rPr>
        <w:t>üldtingimustest</w:t>
      </w:r>
      <w:proofErr w:type="spellEnd"/>
      <w:r w:rsidR="009014A6" w:rsidRPr="00943712">
        <w:rPr>
          <w:rFonts w:ascii="Times New Roman" w:hAnsi="Times New Roman"/>
          <w:sz w:val="20"/>
          <w:lang w:val="et-EE"/>
        </w:rPr>
        <w:t xml:space="preserve">, Lepingu lisadest ja Lepinguga kaasnevatest dokumentidest ning Lepingu muudatustest, millistes lepitakse kokku pärast Lepingu sõlmimist. </w:t>
      </w:r>
      <w:r w:rsidR="00B02372" w:rsidRPr="00943712">
        <w:rPr>
          <w:rFonts w:ascii="Times New Roman" w:hAnsi="Times New Roman"/>
          <w:sz w:val="20"/>
          <w:lang w:val="et-EE"/>
        </w:rPr>
        <w:t>Leping jõustub Ost</w:t>
      </w:r>
      <w:r w:rsidR="00F74E7A">
        <w:rPr>
          <w:rFonts w:ascii="Times New Roman" w:hAnsi="Times New Roman"/>
          <w:sz w:val="20"/>
          <w:lang w:val="et-EE"/>
        </w:rPr>
        <w:t>utellimuse koostamise kuupäeval.</w:t>
      </w:r>
    </w:p>
    <w:p w14:paraId="3567AA81" w14:textId="24AB3668" w:rsidR="00C90E9E" w:rsidRPr="00943712" w:rsidRDefault="00F74E7A" w:rsidP="00F74E7A">
      <w:pPr>
        <w:pStyle w:val="ListParagraph"/>
        <w:ind w:left="142"/>
        <w:jc w:val="both"/>
        <w:rPr>
          <w:rFonts w:ascii="Times New Roman" w:hAnsi="Times New Roman"/>
          <w:sz w:val="20"/>
          <w:lang w:val="et-EE"/>
        </w:rPr>
      </w:pPr>
      <w:r>
        <w:rPr>
          <w:rFonts w:ascii="Times New Roman" w:hAnsi="Times New Roman"/>
          <w:sz w:val="20"/>
          <w:lang w:val="et-EE"/>
        </w:rPr>
        <w:t xml:space="preserve">7. </w:t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  <w:t xml:space="preserve">      </w:t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>
        <w:rPr>
          <w:rFonts w:ascii="Times New Roman" w:hAnsi="Times New Roman"/>
          <w:sz w:val="20"/>
          <w:lang w:val="et-EE"/>
        </w:rPr>
        <w:softHyphen/>
      </w:r>
      <w:r w:rsidRPr="00F74E7A">
        <w:rPr>
          <w:rFonts w:ascii="Times New Roman" w:hAnsi="Times New Roman"/>
          <w:sz w:val="20"/>
          <w:highlight w:val="lightGray"/>
          <w:lang w:val="et-EE"/>
        </w:rPr>
        <w:t>_______________</w:t>
      </w:r>
      <w:r>
        <w:rPr>
          <w:rFonts w:ascii="Times New Roman" w:hAnsi="Times New Roman"/>
          <w:sz w:val="20"/>
          <w:lang w:val="et-EE"/>
        </w:rPr>
        <w:t xml:space="preserve"> </w:t>
      </w:r>
      <w:r w:rsidR="00C90E9E" w:rsidRPr="00943712">
        <w:rPr>
          <w:rFonts w:ascii="Times New Roman" w:hAnsi="Times New Roman"/>
          <w:sz w:val="20"/>
          <w:lang w:val="et-EE"/>
        </w:rPr>
        <w:t xml:space="preserve">on tutvunud Tellija kodulehel </w:t>
      </w:r>
      <w:hyperlink r:id="rId15" w:history="1">
        <w:r w:rsidR="00C90E9E" w:rsidRPr="00943712">
          <w:rPr>
            <w:rStyle w:val="Hyperlink"/>
            <w:rFonts w:ascii="Times New Roman" w:hAnsi="Times New Roman"/>
            <w:sz w:val="20"/>
            <w:lang w:val="et-EE"/>
          </w:rPr>
          <w:t>www.tallinnavesi.ee</w:t>
        </w:r>
      </w:hyperlink>
      <w:r w:rsidR="00C90E9E" w:rsidRPr="00943712">
        <w:rPr>
          <w:rFonts w:ascii="Times New Roman" w:hAnsi="Times New Roman"/>
          <w:sz w:val="20"/>
          <w:lang w:val="et-EE"/>
        </w:rPr>
        <w:t xml:space="preserve"> olevate </w:t>
      </w:r>
      <w:hyperlink r:id="rId16" w:history="1">
        <w:r w:rsidR="004D605E" w:rsidRPr="00FE15AB">
          <w:rPr>
            <w:rStyle w:val="Hyperlink"/>
            <w:rFonts w:ascii="Times New Roman" w:hAnsi="Times New Roman"/>
            <w:noProof/>
            <w:sz w:val="20"/>
            <w:lang w:val="et-EE"/>
          </w:rPr>
          <w:t>liitu</w:t>
        </w:r>
        <w:r w:rsidR="004D605E" w:rsidRPr="00FE15AB">
          <w:rPr>
            <w:rStyle w:val="Hyperlink"/>
            <w:rFonts w:ascii="Times New Roman" w:hAnsi="Times New Roman"/>
            <w:noProof/>
            <w:sz w:val="20"/>
            <w:lang w:val="et-EE"/>
          </w:rPr>
          <w:t>m</w:t>
        </w:r>
        <w:r w:rsidR="004D605E" w:rsidRPr="00FE15AB">
          <w:rPr>
            <w:rStyle w:val="Hyperlink"/>
            <w:rFonts w:ascii="Times New Roman" w:hAnsi="Times New Roman"/>
            <w:noProof/>
            <w:sz w:val="20"/>
            <w:lang w:val="et-EE"/>
          </w:rPr>
          <w:t>ispunkti ehituse üldtingimustega</w:t>
        </w:r>
      </w:hyperlink>
      <w:r w:rsidR="00C90E9E" w:rsidRPr="00943712">
        <w:rPr>
          <w:rFonts w:ascii="Times New Roman" w:hAnsi="Times New Roman"/>
          <w:bCs/>
          <w:color w:val="000000"/>
          <w:sz w:val="20"/>
          <w:lang w:val="et-EE"/>
        </w:rPr>
        <w:t>, neist aru saanud</w:t>
      </w:r>
      <w:r w:rsidR="00C90E9E" w:rsidRPr="00943712">
        <w:rPr>
          <w:rFonts w:ascii="Times New Roman" w:hAnsi="Times New Roman"/>
          <w:b/>
          <w:bCs/>
          <w:color w:val="000000"/>
          <w:sz w:val="20"/>
          <w:lang w:val="et-EE"/>
        </w:rPr>
        <w:t xml:space="preserve"> </w:t>
      </w:r>
      <w:r w:rsidR="00C90E9E" w:rsidRPr="00943712">
        <w:rPr>
          <w:rFonts w:ascii="Times New Roman" w:hAnsi="Times New Roman"/>
          <w:sz w:val="20"/>
          <w:lang w:val="et-EE"/>
        </w:rPr>
        <w:t>ja sõlmib Lepingu nendel tingimustel ning kohustub neid tingimusi täitma.</w:t>
      </w:r>
    </w:p>
    <w:p w14:paraId="3567AA82" w14:textId="77777777" w:rsidR="008D387C" w:rsidRPr="00943712" w:rsidRDefault="008D387C" w:rsidP="00AD5FFA">
      <w:pPr>
        <w:tabs>
          <w:tab w:val="left" w:pos="2700"/>
          <w:tab w:val="left" w:pos="4500"/>
        </w:tabs>
        <w:jc w:val="both"/>
        <w:rPr>
          <w:rFonts w:ascii="Times New Roman" w:hAnsi="Times New Roman"/>
          <w:noProof/>
          <w:sz w:val="20"/>
          <w:lang w:val="et-EE"/>
        </w:rPr>
        <w:sectPr w:rsidR="008D387C" w:rsidRPr="00943712" w:rsidSect="008D387C">
          <w:type w:val="continuous"/>
          <w:pgSz w:w="11907" w:h="16840" w:code="9"/>
          <w:pgMar w:top="567" w:right="567" w:bottom="567" w:left="567" w:header="425" w:footer="159" w:gutter="0"/>
          <w:cols w:num="2" w:space="3"/>
        </w:sectPr>
      </w:pPr>
    </w:p>
    <w:p w14:paraId="3567AA83" w14:textId="77777777" w:rsidR="00404771" w:rsidRPr="00943712" w:rsidRDefault="00404771" w:rsidP="00AD5FFA">
      <w:pPr>
        <w:tabs>
          <w:tab w:val="left" w:pos="2700"/>
          <w:tab w:val="left" w:pos="4500"/>
        </w:tabs>
        <w:jc w:val="both"/>
        <w:rPr>
          <w:rFonts w:ascii="Times New Roman" w:hAnsi="Times New Roman"/>
          <w:noProof/>
          <w:sz w:val="20"/>
          <w:lang w:val="et-EE"/>
        </w:rPr>
      </w:pPr>
    </w:p>
    <w:p w14:paraId="02168E34" w14:textId="5AA369D3" w:rsidR="00F74E7A" w:rsidRPr="00D86CC1" w:rsidRDefault="00404771" w:rsidP="00AD5FFA">
      <w:pPr>
        <w:tabs>
          <w:tab w:val="left" w:pos="2700"/>
          <w:tab w:val="left" w:pos="4500"/>
        </w:tabs>
        <w:jc w:val="both"/>
        <w:rPr>
          <w:rFonts w:ascii="Times New Roman" w:hAnsi="Times New Roman"/>
          <w:b/>
          <w:noProof/>
          <w:sz w:val="20"/>
          <w:lang w:val="et-EE"/>
        </w:rPr>
      </w:pPr>
      <w:r w:rsidRPr="00D86CC1">
        <w:rPr>
          <w:rFonts w:ascii="Times New Roman" w:hAnsi="Times New Roman"/>
          <w:b/>
          <w:noProof/>
          <w:sz w:val="20"/>
          <w:lang w:val="et-EE"/>
        </w:rPr>
        <w:t xml:space="preserve">Töövõtja </w:t>
      </w:r>
      <w:r w:rsidR="0080469E" w:rsidRPr="00D86CC1">
        <w:rPr>
          <w:rFonts w:ascii="Times New Roman" w:hAnsi="Times New Roman"/>
          <w:b/>
          <w:noProof/>
          <w:sz w:val="20"/>
          <w:lang w:val="et-EE"/>
        </w:rPr>
        <w:t>kontaktandmed:</w:t>
      </w:r>
      <w:r w:rsidR="00F74E7A" w:rsidRPr="00D86CC1">
        <w:rPr>
          <w:rFonts w:ascii="Times New Roman" w:hAnsi="Times New Roman"/>
          <w:b/>
          <w:noProof/>
          <w:sz w:val="20"/>
          <w:lang w:val="et-EE"/>
        </w:rPr>
        <w:t xml:space="preserve"> </w:t>
      </w:r>
    </w:p>
    <w:p w14:paraId="3567AA85" w14:textId="6872EB82" w:rsidR="0091280E" w:rsidRPr="00943712" w:rsidRDefault="00F630D9" w:rsidP="0091280E">
      <w:pPr>
        <w:tabs>
          <w:tab w:val="left" w:pos="2700"/>
          <w:tab w:val="left" w:pos="5954"/>
        </w:tabs>
        <w:spacing w:line="360" w:lineRule="auto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 xml:space="preserve">Registrikood: </w:t>
      </w:r>
      <w:r w:rsidR="00F74E7A">
        <w:rPr>
          <w:rFonts w:ascii="Times New Roman" w:hAnsi="Times New Roman"/>
          <w:noProof/>
          <w:sz w:val="20"/>
          <w:lang w:val="et-EE"/>
        </w:rPr>
        <w:t>_______________</w:t>
      </w:r>
      <w:r w:rsidRPr="00943712">
        <w:rPr>
          <w:rFonts w:ascii="Times New Roman" w:hAnsi="Times New Roman"/>
          <w:noProof/>
          <w:sz w:val="20"/>
          <w:lang w:val="et-EE"/>
        </w:rPr>
        <w:tab/>
        <w:t xml:space="preserve">Aadress: </w:t>
      </w:r>
      <w:r w:rsidR="00F74E7A">
        <w:rPr>
          <w:rFonts w:ascii="Times New Roman" w:hAnsi="Times New Roman"/>
          <w:noProof/>
          <w:sz w:val="20"/>
          <w:lang w:val="et-EE"/>
        </w:rPr>
        <w:t>____________________</w:t>
      </w:r>
      <w:r w:rsidRPr="00943712">
        <w:rPr>
          <w:rFonts w:ascii="Times New Roman" w:hAnsi="Times New Roman"/>
          <w:noProof/>
          <w:sz w:val="20"/>
          <w:lang w:val="et-EE"/>
        </w:rPr>
        <w:t xml:space="preserve">Pank: </w:t>
      </w:r>
      <w:r w:rsidR="00F74E7A">
        <w:rPr>
          <w:rFonts w:ascii="Times New Roman" w:hAnsi="Times New Roman"/>
          <w:noProof/>
          <w:sz w:val="20"/>
          <w:lang w:val="et-EE"/>
        </w:rPr>
        <w:t>________________</w:t>
      </w:r>
      <w:r w:rsidRPr="00943712">
        <w:rPr>
          <w:rFonts w:ascii="Times New Roman" w:hAnsi="Times New Roman"/>
          <w:noProof/>
          <w:sz w:val="20"/>
          <w:lang w:val="et-EE"/>
        </w:rPr>
        <w:tab/>
        <w:t xml:space="preserve">A/arve nr: </w:t>
      </w:r>
      <w:r w:rsidR="00F74E7A">
        <w:rPr>
          <w:rFonts w:ascii="Times New Roman" w:hAnsi="Times New Roman"/>
          <w:noProof/>
          <w:sz w:val="20"/>
          <w:lang w:val="et-EE"/>
        </w:rPr>
        <w:t>____________</w:t>
      </w:r>
      <w:r w:rsidR="00D86CC1">
        <w:rPr>
          <w:rFonts w:ascii="Times New Roman" w:hAnsi="Times New Roman"/>
          <w:noProof/>
          <w:sz w:val="20"/>
          <w:lang w:val="et-EE"/>
        </w:rPr>
        <w:t>_______</w:t>
      </w:r>
    </w:p>
    <w:p w14:paraId="3567AA86" w14:textId="05FFD475" w:rsidR="00F630D9" w:rsidRPr="00943712" w:rsidRDefault="00F630D9" w:rsidP="0091280E">
      <w:pPr>
        <w:tabs>
          <w:tab w:val="left" w:pos="2700"/>
          <w:tab w:val="left" w:pos="5954"/>
        </w:tabs>
        <w:spacing w:line="360" w:lineRule="auto"/>
        <w:jc w:val="both"/>
        <w:rPr>
          <w:rFonts w:ascii="Times New Roman" w:hAnsi="Times New Roman"/>
          <w:noProof/>
          <w:sz w:val="20"/>
          <w:lang w:val="et-EE"/>
        </w:rPr>
      </w:pPr>
      <w:r w:rsidRPr="00943712">
        <w:rPr>
          <w:rFonts w:ascii="Times New Roman" w:hAnsi="Times New Roman"/>
          <w:noProof/>
          <w:sz w:val="20"/>
          <w:lang w:val="et-EE"/>
        </w:rPr>
        <w:t xml:space="preserve">Kontakttelefon: </w:t>
      </w:r>
      <w:r w:rsidR="00F74E7A">
        <w:rPr>
          <w:rFonts w:ascii="Times New Roman" w:hAnsi="Times New Roman"/>
          <w:noProof/>
          <w:sz w:val="20"/>
          <w:lang w:val="et-EE"/>
        </w:rPr>
        <w:t>____________</w:t>
      </w:r>
      <w:r w:rsidR="00D86CC1">
        <w:rPr>
          <w:rFonts w:ascii="Times New Roman" w:hAnsi="Times New Roman"/>
          <w:noProof/>
          <w:sz w:val="20"/>
          <w:lang w:val="et-EE"/>
        </w:rPr>
        <w:t xml:space="preserve">_________ </w:t>
      </w:r>
      <w:r w:rsidRPr="00943712">
        <w:rPr>
          <w:rFonts w:ascii="Times New Roman" w:hAnsi="Times New Roman"/>
          <w:noProof/>
          <w:sz w:val="20"/>
          <w:lang w:val="et-EE"/>
        </w:rPr>
        <w:t xml:space="preserve">E- posti aadress: </w:t>
      </w:r>
      <w:r w:rsidR="00F74E7A">
        <w:rPr>
          <w:rFonts w:ascii="Times New Roman" w:hAnsi="Times New Roman"/>
          <w:noProof/>
          <w:sz w:val="20"/>
          <w:lang w:val="et-EE"/>
        </w:rPr>
        <w:t>________________________</w:t>
      </w:r>
    </w:p>
    <w:p w14:paraId="3567AA88" w14:textId="061A6E74" w:rsidR="005055F2" w:rsidRPr="00943712" w:rsidRDefault="00A51ECE" w:rsidP="0091280E">
      <w:pPr>
        <w:tabs>
          <w:tab w:val="left" w:pos="2977"/>
          <w:tab w:val="left" w:pos="4962"/>
        </w:tabs>
        <w:spacing w:line="360" w:lineRule="auto"/>
        <w:jc w:val="both"/>
        <w:rPr>
          <w:rFonts w:ascii="Times New Roman" w:hAnsi="Times New Roman"/>
          <w:noProof/>
          <w:sz w:val="20"/>
          <w:lang w:val="et-EE"/>
        </w:rPr>
      </w:pPr>
      <w:r w:rsidRPr="00D86CC1">
        <w:rPr>
          <w:rFonts w:ascii="Times New Roman" w:hAnsi="Times New Roman"/>
          <w:b/>
          <w:noProof/>
          <w:sz w:val="20"/>
          <w:lang w:val="et-EE"/>
        </w:rPr>
        <w:t>Lepingu täitmisel v</w:t>
      </w:r>
      <w:r w:rsidR="00F74E7A" w:rsidRPr="00D86CC1">
        <w:rPr>
          <w:rFonts w:ascii="Times New Roman" w:hAnsi="Times New Roman"/>
          <w:b/>
          <w:noProof/>
          <w:sz w:val="20"/>
          <w:lang w:val="et-EE"/>
        </w:rPr>
        <w:t>olitatud esindaja</w:t>
      </w:r>
      <w:r w:rsidR="00F74E7A">
        <w:rPr>
          <w:rFonts w:ascii="Times New Roman" w:hAnsi="Times New Roman"/>
          <w:noProof/>
          <w:sz w:val="20"/>
          <w:lang w:val="et-EE"/>
        </w:rPr>
        <w:t xml:space="preserve"> (nimi ja amet): ________________________</w:t>
      </w:r>
      <w:r w:rsidR="00475CB0" w:rsidRPr="00943712">
        <w:rPr>
          <w:rFonts w:ascii="Times New Roman" w:hAnsi="Times New Roman"/>
          <w:noProof/>
          <w:sz w:val="20"/>
          <w:lang w:val="et-EE"/>
        </w:rPr>
        <w:t xml:space="preserve">telefon: </w:t>
      </w:r>
      <w:r w:rsidR="00F74E7A">
        <w:rPr>
          <w:rFonts w:ascii="Times New Roman" w:hAnsi="Times New Roman"/>
          <w:noProof/>
          <w:sz w:val="20"/>
          <w:lang w:val="et-EE"/>
        </w:rPr>
        <w:t>______________</w:t>
      </w:r>
      <w:r w:rsidR="00475CB0" w:rsidRPr="00943712">
        <w:rPr>
          <w:rFonts w:ascii="Times New Roman" w:hAnsi="Times New Roman"/>
          <w:noProof/>
          <w:sz w:val="20"/>
          <w:lang w:val="et-EE"/>
        </w:rPr>
        <w:t xml:space="preserve">E-post: </w:t>
      </w:r>
      <w:r w:rsidR="00F74E7A">
        <w:rPr>
          <w:rFonts w:ascii="Times New Roman" w:hAnsi="Times New Roman"/>
          <w:noProof/>
          <w:sz w:val="20"/>
          <w:lang w:val="et-EE"/>
        </w:rPr>
        <w:t>___________</w:t>
      </w:r>
      <w:r w:rsidR="00D86CC1">
        <w:rPr>
          <w:rFonts w:ascii="Times New Roman" w:hAnsi="Times New Roman"/>
          <w:noProof/>
          <w:sz w:val="20"/>
          <w:lang w:val="et-EE"/>
        </w:rPr>
        <w:t>__</w:t>
      </w:r>
    </w:p>
    <w:p w14:paraId="3567AA89" w14:textId="4BD041F3" w:rsidR="00F630D9" w:rsidRPr="00943712" w:rsidRDefault="00D86CC1" w:rsidP="0091280E">
      <w:pPr>
        <w:tabs>
          <w:tab w:val="left" w:pos="2700"/>
          <w:tab w:val="left" w:pos="4500"/>
        </w:tabs>
        <w:spacing w:line="360" w:lineRule="auto"/>
        <w:jc w:val="both"/>
        <w:rPr>
          <w:rFonts w:ascii="Times New Roman" w:hAnsi="Times New Roman"/>
          <w:noProof/>
          <w:sz w:val="20"/>
          <w:lang w:val="et-EE"/>
        </w:rPr>
      </w:pPr>
      <w:r w:rsidRPr="00D86CC1">
        <w:rPr>
          <w:rFonts w:ascii="Times New Roman" w:hAnsi="Times New Roman"/>
          <w:b/>
          <w:noProof/>
          <w:sz w:val="20"/>
          <w:lang w:val="et-EE"/>
        </w:rPr>
        <w:t>Tööohutuse eest vastutav isik</w:t>
      </w:r>
      <w:r>
        <w:rPr>
          <w:rFonts w:ascii="Times New Roman" w:hAnsi="Times New Roman"/>
          <w:noProof/>
          <w:sz w:val="20"/>
          <w:lang w:val="et-EE"/>
        </w:rPr>
        <w:t xml:space="preserve"> (nimi)</w:t>
      </w:r>
      <w:r w:rsidR="00475CB0" w:rsidRPr="00943712">
        <w:rPr>
          <w:rFonts w:ascii="Times New Roman" w:hAnsi="Times New Roman"/>
          <w:noProof/>
          <w:sz w:val="20"/>
          <w:lang w:val="et-EE"/>
        </w:rPr>
        <w:t xml:space="preserve"> </w:t>
      </w:r>
      <w:r>
        <w:rPr>
          <w:rFonts w:ascii="Times New Roman" w:hAnsi="Times New Roman"/>
          <w:noProof/>
          <w:sz w:val="20"/>
          <w:lang w:val="et-EE"/>
        </w:rPr>
        <w:t>_________________________</w:t>
      </w:r>
      <w:r w:rsidR="00475CB0" w:rsidRPr="00943712">
        <w:rPr>
          <w:rFonts w:ascii="Times New Roman" w:hAnsi="Times New Roman"/>
          <w:noProof/>
          <w:sz w:val="20"/>
          <w:lang w:val="et-EE"/>
        </w:rPr>
        <w:t xml:space="preserve">telefon: </w:t>
      </w:r>
      <w:r>
        <w:rPr>
          <w:rFonts w:ascii="Times New Roman" w:hAnsi="Times New Roman"/>
          <w:noProof/>
          <w:sz w:val="20"/>
          <w:lang w:val="et-EE"/>
        </w:rPr>
        <w:t>____________</w:t>
      </w:r>
      <w:r w:rsidR="00475CB0" w:rsidRPr="00943712">
        <w:rPr>
          <w:rFonts w:ascii="Times New Roman" w:hAnsi="Times New Roman"/>
          <w:noProof/>
          <w:sz w:val="20"/>
          <w:lang w:val="et-EE"/>
        </w:rPr>
        <w:t xml:space="preserve"> E-post: </w:t>
      </w:r>
      <w:r>
        <w:rPr>
          <w:rFonts w:ascii="Times New Roman" w:hAnsi="Times New Roman"/>
          <w:noProof/>
          <w:sz w:val="20"/>
          <w:lang w:val="et-EE"/>
        </w:rPr>
        <w:t>__________________________</w:t>
      </w:r>
    </w:p>
    <w:p w14:paraId="5F49E773" w14:textId="77777777" w:rsidR="00D86CC1" w:rsidRPr="00D86CC1" w:rsidRDefault="00D86CC1" w:rsidP="00D86CC1">
      <w:pPr>
        <w:tabs>
          <w:tab w:val="left" w:pos="7088"/>
        </w:tabs>
        <w:spacing w:line="360" w:lineRule="auto"/>
        <w:jc w:val="both"/>
        <w:rPr>
          <w:rFonts w:ascii="Times New Roman" w:hAnsi="Times New Roman"/>
          <w:b/>
          <w:noProof/>
          <w:sz w:val="20"/>
          <w:lang w:val="et-EE"/>
        </w:rPr>
      </w:pPr>
    </w:p>
    <w:p w14:paraId="7F11B92B" w14:textId="20B8B134" w:rsidR="00D86CC1" w:rsidRDefault="00D86CC1" w:rsidP="00D86CC1">
      <w:pPr>
        <w:tabs>
          <w:tab w:val="left" w:pos="7088"/>
        </w:tabs>
        <w:spacing w:line="360" w:lineRule="auto"/>
        <w:jc w:val="both"/>
        <w:rPr>
          <w:rFonts w:ascii="Times New Roman" w:hAnsi="Times New Roman"/>
          <w:noProof/>
          <w:sz w:val="20"/>
          <w:lang w:val="et-EE"/>
        </w:rPr>
      </w:pPr>
      <w:r w:rsidRPr="00D86CC1">
        <w:rPr>
          <w:rFonts w:ascii="Times New Roman" w:hAnsi="Times New Roman"/>
          <w:b/>
          <w:noProof/>
          <w:sz w:val="20"/>
          <w:lang w:val="et-EE"/>
        </w:rPr>
        <w:t>Pakkujat esindab seaduse ja põhikirja/ volikirja alusel</w:t>
      </w:r>
      <w:r w:rsidRPr="00943712">
        <w:rPr>
          <w:rFonts w:ascii="Times New Roman" w:hAnsi="Times New Roman"/>
          <w:noProof/>
          <w:sz w:val="20"/>
          <w:lang w:val="et-EE"/>
        </w:rPr>
        <w:t xml:space="preserve"> </w:t>
      </w:r>
      <w:r>
        <w:rPr>
          <w:rFonts w:ascii="Times New Roman" w:hAnsi="Times New Roman"/>
          <w:noProof/>
          <w:sz w:val="20"/>
          <w:lang w:val="et-EE"/>
        </w:rPr>
        <w:t>(nimi)  ______________________________________________________</w:t>
      </w:r>
    </w:p>
    <w:p w14:paraId="3567AA8B" w14:textId="0E4F330D" w:rsidR="0080469E" w:rsidRPr="00943712" w:rsidRDefault="00D86CC1" w:rsidP="006C526D">
      <w:pPr>
        <w:tabs>
          <w:tab w:val="left" w:pos="7088"/>
        </w:tabs>
        <w:jc w:val="both"/>
        <w:rPr>
          <w:rFonts w:ascii="Times New Roman" w:hAnsi="Times New Roman"/>
          <w:noProof/>
          <w:sz w:val="20"/>
          <w:lang w:val="et-EE"/>
        </w:rPr>
      </w:pPr>
      <w:r w:rsidRPr="00D86CC1">
        <w:rPr>
          <w:rFonts w:ascii="Times New Roman" w:hAnsi="Times New Roman"/>
          <w:b/>
          <w:noProof/>
          <w:sz w:val="20"/>
          <w:lang w:val="et-EE"/>
        </w:rPr>
        <w:t>Pakkuja esindaja</w:t>
      </w:r>
      <w:r w:rsidR="0091280E" w:rsidRPr="00D86CC1">
        <w:rPr>
          <w:rFonts w:ascii="Times New Roman" w:hAnsi="Times New Roman"/>
          <w:b/>
          <w:noProof/>
          <w:sz w:val="20"/>
          <w:lang w:val="et-EE"/>
        </w:rPr>
        <w:t xml:space="preserve"> </w:t>
      </w:r>
      <w:r w:rsidRPr="00D86CC1">
        <w:rPr>
          <w:rFonts w:ascii="Times New Roman" w:hAnsi="Times New Roman"/>
          <w:b/>
          <w:noProof/>
          <w:sz w:val="20"/>
          <w:lang w:val="et-EE"/>
        </w:rPr>
        <w:t>allkiri</w:t>
      </w:r>
      <w:r>
        <w:rPr>
          <w:rFonts w:ascii="Times New Roman" w:hAnsi="Times New Roman"/>
          <w:noProof/>
          <w:sz w:val="20"/>
          <w:lang w:val="et-EE"/>
        </w:rPr>
        <w:t>____________________________________</w:t>
      </w:r>
    </w:p>
    <w:sectPr w:rsidR="0080469E" w:rsidRPr="00943712" w:rsidSect="00A07E7C">
      <w:type w:val="continuous"/>
      <w:pgSz w:w="11907" w:h="16840" w:code="9"/>
      <w:pgMar w:top="567" w:right="567" w:bottom="567" w:left="567" w:header="425" w:footer="1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9F720" w14:textId="77777777" w:rsidR="00D70D12" w:rsidRDefault="00D70D12">
      <w:r>
        <w:separator/>
      </w:r>
    </w:p>
  </w:endnote>
  <w:endnote w:type="continuationSeparator" w:id="0">
    <w:p w14:paraId="17BD0452" w14:textId="77777777" w:rsidR="00D70D12" w:rsidRDefault="00D7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IN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7AA91" w14:textId="77777777" w:rsidR="004E4875" w:rsidRDefault="004E4875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E8DE0" w14:textId="77777777" w:rsidR="00D70D12" w:rsidRDefault="00D70D12">
      <w:r>
        <w:separator/>
      </w:r>
    </w:p>
  </w:footnote>
  <w:footnote w:type="continuationSeparator" w:id="0">
    <w:p w14:paraId="630FEC13" w14:textId="77777777" w:rsidR="00D70D12" w:rsidRDefault="00D7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7AA90" w14:textId="77777777" w:rsidR="004E4875" w:rsidRPr="00B13A6E" w:rsidRDefault="004E4875" w:rsidP="002858CF">
    <w:pPr>
      <w:pStyle w:val="Header"/>
      <w:tabs>
        <w:tab w:val="clear" w:pos="4320"/>
        <w:tab w:val="clear" w:pos="8640"/>
        <w:tab w:val="left" w:pos="5670"/>
      </w:tabs>
      <w:ind w:right="-25"/>
      <w:rPr>
        <w:sz w:val="20"/>
        <w:lang w:val="fi-FI"/>
      </w:rPr>
    </w:pPr>
    <w:r>
      <w:rPr>
        <w:rFonts w:ascii="Times New Roman" w:hAnsi="Times New Roman"/>
        <w:sz w:val="20"/>
        <w:u w:val="single"/>
        <w:lang w:val="et-EE"/>
      </w:rPr>
      <w:t>AS Tallinna Vesi</w:t>
    </w:r>
    <w:r>
      <w:rPr>
        <w:rFonts w:ascii="Times New Roman" w:hAnsi="Times New Roman"/>
        <w:sz w:val="20"/>
        <w:u w:val="single"/>
        <w:lang w:val="et-EE"/>
      </w:rPr>
      <w:tab/>
      <w:t xml:space="preserve">PK P01–V03 </w:t>
    </w:r>
    <w:proofErr w:type="spellStart"/>
    <w:r>
      <w:rPr>
        <w:rFonts w:ascii="Times New Roman" w:hAnsi="Times New Roman"/>
        <w:sz w:val="20"/>
        <w:u w:val="single"/>
        <w:lang w:val="et-EE"/>
      </w:rPr>
      <w:t>Kliendiliitumispunkti</w:t>
    </w:r>
    <w:proofErr w:type="spellEnd"/>
    <w:r>
      <w:rPr>
        <w:rFonts w:ascii="Times New Roman" w:hAnsi="Times New Roman"/>
        <w:sz w:val="20"/>
        <w:u w:val="single"/>
        <w:lang w:val="et-EE"/>
      </w:rPr>
      <w:t xml:space="preserve"> ehitamise pakkumuse vorm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896"/>
    <w:multiLevelType w:val="hybridMultilevel"/>
    <w:tmpl w:val="7DC46138"/>
    <w:lvl w:ilvl="0" w:tplc="55F05CF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A836B9D"/>
    <w:multiLevelType w:val="hybridMultilevel"/>
    <w:tmpl w:val="08F27AAE"/>
    <w:lvl w:ilvl="0" w:tplc="93EC6A1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60B6270"/>
    <w:multiLevelType w:val="hybridMultilevel"/>
    <w:tmpl w:val="9110BCB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A187C"/>
    <w:multiLevelType w:val="hybridMultilevel"/>
    <w:tmpl w:val="6B8AFBC0"/>
    <w:lvl w:ilvl="0" w:tplc="5E729534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370D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D25B95"/>
    <w:multiLevelType w:val="hybridMultilevel"/>
    <w:tmpl w:val="9340AD0A"/>
    <w:lvl w:ilvl="0" w:tplc="59800B16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32785E20"/>
    <w:multiLevelType w:val="hybridMultilevel"/>
    <w:tmpl w:val="87B22D1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4E136D"/>
    <w:multiLevelType w:val="hybridMultilevel"/>
    <w:tmpl w:val="C584D80A"/>
    <w:lvl w:ilvl="0" w:tplc="04250001">
      <w:start w:val="1"/>
      <w:numFmt w:val="bullet"/>
      <w:lvlText w:val=""/>
      <w:lvlJc w:val="left"/>
      <w:pPr>
        <w:tabs>
          <w:tab w:val="num" w:pos="2104"/>
        </w:tabs>
        <w:ind w:left="21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824"/>
        </w:tabs>
        <w:ind w:left="282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544"/>
        </w:tabs>
        <w:ind w:left="35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4264"/>
        </w:tabs>
        <w:ind w:left="42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984"/>
        </w:tabs>
        <w:ind w:left="498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704"/>
        </w:tabs>
        <w:ind w:left="57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7144"/>
        </w:tabs>
        <w:ind w:left="714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864"/>
        </w:tabs>
        <w:ind w:left="7864" w:hanging="360"/>
      </w:pPr>
      <w:rPr>
        <w:rFonts w:ascii="Wingdings" w:hAnsi="Wingdings" w:hint="default"/>
      </w:rPr>
    </w:lvl>
  </w:abstractNum>
  <w:abstractNum w:abstractNumId="8" w15:restartNumberingAfterBreak="0">
    <w:nsid w:val="36970B9E"/>
    <w:multiLevelType w:val="hybridMultilevel"/>
    <w:tmpl w:val="93B29B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4402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BA0277"/>
    <w:multiLevelType w:val="multilevel"/>
    <w:tmpl w:val="FACAB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7162FA"/>
    <w:multiLevelType w:val="hybridMultilevel"/>
    <w:tmpl w:val="11F8D43A"/>
    <w:lvl w:ilvl="0" w:tplc="6E96128C">
      <w:start w:val="1"/>
      <w:numFmt w:val="decimal"/>
      <w:lvlText w:val="%1.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1" w:tplc="D534D2B2">
      <w:numFmt w:val="none"/>
      <w:lvlText w:val=""/>
      <w:lvlJc w:val="left"/>
      <w:pPr>
        <w:tabs>
          <w:tab w:val="num" w:pos="360"/>
        </w:tabs>
      </w:pPr>
    </w:lvl>
    <w:lvl w:ilvl="2" w:tplc="931E7088">
      <w:numFmt w:val="none"/>
      <w:lvlText w:val=""/>
      <w:lvlJc w:val="left"/>
      <w:pPr>
        <w:tabs>
          <w:tab w:val="num" w:pos="360"/>
        </w:tabs>
      </w:pPr>
    </w:lvl>
    <w:lvl w:ilvl="3" w:tplc="99B670AC">
      <w:numFmt w:val="none"/>
      <w:lvlText w:val=""/>
      <w:lvlJc w:val="left"/>
      <w:pPr>
        <w:tabs>
          <w:tab w:val="num" w:pos="360"/>
        </w:tabs>
      </w:pPr>
    </w:lvl>
    <w:lvl w:ilvl="4" w:tplc="F2FE9580">
      <w:numFmt w:val="none"/>
      <w:lvlText w:val=""/>
      <w:lvlJc w:val="left"/>
      <w:pPr>
        <w:tabs>
          <w:tab w:val="num" w:pos="360"/>
        </w:tabs>
      </w:pPr>
    </w:lvl>
    <w:lvl w:ilvl="5" w:tplc="C272226C">
      <w:numFmt w:val="none"/>
      <w:lvlText w:val=""/>
      <w:lvlJc w:val="left"/>
      <w:pPr>
        <w:tabs>
          <w:tab w:val="num" w:pos="360"/>
        </w:tabs>
      </w:pPr>
    </w:lvl>
    <w:lvl w:ilvl="6" w:tplc="D0501538">
      <w:numFmt w:val="none"/>
      <w:lvlText w:val=""/>
      <w:lvlJc w:val="left"/>
      <w:pPr>
        <w:tabs>
          <w:tab w:val="num" w:pos="360"/>
        </w:tabs>
      </w:pPr>
    </w:lvl>
    <w:lvl w:ilvl="7" w:tplc="6F8CA57A">
      <w:numFmt w:val="none"/>
      <w:lvlText w:val=""/>
      <w:lvlJc w:val="left"/>
      <w:pPr>
        <w:tabs>
          <w:tab w:val="num" w:pos="360"/>
        </w:tabs>
      </w:pPr>
    </w:lvl>
    <w:lvl w:ilvl="8" w:tplc="DE5AC9C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3986E2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E86BE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45"/>
    <w:rsid w:val="00012B93"/>
    <w:rsid w:val="000168A1"/>
    <w:rsid w:val="000245A6"/>
    <w:rsid w:val="000305B3"/>
    <w:rsid w:val="00032B1A"/>
    <w:rsid w:val="000524E2"/>
    <w:rsid w:val="0006262D"/>
    <w:rsid w:val="000631E2"/>
    <w:rsid w:val="0006788F"/>
    <w:rsid w:val="00091F36"/>
    <w:rsid w:val="000E15C1"/>
    <w:rsid w:val="0011726E"/>
    <w:rsid w:val="00170783"/>
    <w:rsid w:val="00172659"/>
    <w:rsid w:val="00181AF1"/>
    <w:rsid w:val="00185419"/>
    <w:rsid w:val="001908C9"/>
    <w:rsid w:val="0019393D"/>
    <w:rsid w:val="00194F20"/>
    <w:rsid w:val="001A6A4F"/>
    <w:rsid w:val="001B074C"/>
    <w:rsid w:val="001D5907"/>
    <w:rsid w:val="001E0C71"/>
    <w:rsid w:val="001E2A09"/>
    <w:rsid w:val="00220ACA"/>
    <w:rsid w:val="002232F2"/>
    <w:rsid w:val="002316FE"/>
    <w:rsid w:val="00243546"/>
    <w:rsid w:val="00265CC3"/>
    <w:rsid w:val="002858CF"/>
    <w:rsid w:val="00287A5B"/>
    <w:rsid w:val="00290AD1"/>
    <w:rsid w:val="00291F01"/>
    <w:rsid w:val="002C44E8"/>
    <w:rsid w:val="002D6A7E"/>
    <w:rsid w:val="002E2146"/>
    <w:rsid w:val="00300032"/>
    <w:rsid w:val="00304F19"/>
    <w:rsid w:val="0032372D"/>
    <w:rsid w:val="00324312"/>
    <w:rsid w:val="003254F4"/>
    <w:rsid w:val="00332B62"/>
    <w:rsid w:val="003873B9"/>
    <w:rsid w:val="003B4FF8"/>
    <w:rsid w:val="003F790B"/>
    <w:rsid w:val="00404771"/>
    <w:rsid w:val="00405D46"/>
    <w:rsid w:val="004216B6"/>
    <w:rsid w:val="00434C6E"/>
    <w:rsid w:val="00442F45"/>
    <w:rsid w:val="00472514"/>
    <w:rsid w:val="00473D36"/>
    <w:rsid w:val="00475CB0"/>
    <w:rsid w:val="0048390A"/>
    <w:rsid w:val="004B1AEC"/>
    <w:rsid w:val="004D605E"/>
    <w:rsid w:val="004E2CCE"/>
    <w:rsid w:val="004E4875"/>
    <w:rsid w:val="004E7A4C"/>
    <w:rsid w:val="005055F2"/>
    <w:rsid w:val="005411F3"/>
    <w:rsid w:val="00557339"/>
    <w:rsid w:val="00584C41"/>
    <w:rsid w:val="005A0F2F"/>
    <w:rsid w:val="005A217A"/>
    <w:rsid w:val="005A5AEF"/>
    <w:rsid w:val="005B34F0"/>
    <w:rsid w:val="005C533C"/>
    <w:rsid w:val="005E1F44"/>
    <w:rsid w:val="005E641E"/>
    <w:rsid w:val="005E6CEC"/>
    <w:rsid w:val="006012E1"/>
    <w:rsid w:val="00602072"/>
    <w:rsid w:val="00603D26"/>
    <w:rsid w:val="00604B31"/>
    <w:rsid w:val="00614278"/>
    <w:rsid w:val="006A6E80"/>
    <w:rsid w:val="006C18B3"/>
    <w:rsid w:val="006C526D"/>
    <w:rsid w:val="006C5B6B"/>
    <w:rsid w:val="006D2CFE"/>
    <w:rsid w:val="006D482E"/>
    <w:rsid w:val="006F4422"/>
    <w:rsid w:val="006F7632"/>
    <w:rsid w:val="007130E2"/>
    <w:rsid w:val="0072169E"/>
    <w:rsid w:val="00727FC3"/>
    <w:rsid w:val="007323BB"/>
    <w:rsid w:val="007375E4"/>
    <w:rsid w:val="0074361A"/>
    <w:rsid w:val="00766E3C"/>
    <w:rsid w:val="00790857"/>
    <w:rsid w:val="007A0762"/>
    <w:rsid w:val="007A0EAD"/>
    <w:rsid w:val="007B48A2"/>
    <w:rsid w:val="007C626A"/>
    <w:rsid w:val="007C6A72"/>
    <w:rsid w:val="007E3134"/>
    <w:rsid w:val="007E5F91"/>
    <w:rsid w:val="007F0985"/>
    <w:rsid w:val="0080469E"/>
    <w:rsid w:val="00827B01"/>
    <w:rsid w:val="008313A8"/>
    <w:rsid w:val="00841EEC"/>
    <w:rsid w:val="0084788F"/>
    <w:rsid w:val="00855E5B"/>
    <w:rsid w:val="0086732F"/>
    <w:rsid w:val="008816D2"/>
    <w:rsid w:val="00893BDD"/>
    <w:rsid w:val="00897C60"/>
    <w:rsid w:val="008A596D"/>
    <w:rsid w:val="008A750F"/>
    <w:rsid w:val="008B4848"/>
    <w:rsid w:val="008D387C"/>
    <w:rsid w:val="009014A6"/>
    <w:rsid w:val="0091280E"/>
    <w:rsid w:val="009156E0"/>
    <w:rsid w:val="009347CC"/>
    <w:rsid w:val="00943712"/>
    <w:rsid w:val="009458CC"/>
    <w:rsid w:val="00950CC0"/>
    <w:rsid w:val="00955771"/>
    <w:rsid w:val="00963296"/>
    <w:rsid w:val="00975303"/>
    <w:rsid w:val="00980144"/>
    <w:rsid w:val="00984FE4"/>
    <w:rsid w:val="009A5BE2"/>
    <w:rsid w:val="009A7DA9"/>
    <w:rsid w:val="009D04D8"/>
    <w:rsid w:val="009E46CD"/>
    <w:rsid w:val="00A07E7C"/>
    <w:rsid w:val="00A12A4A"/>
    <w:rsid w:val="00A318C7"/>
    <w:rsid w:val="00A51ECE"/>
    <w:rsid w:val="00A5744E"/>
    <w:rsid w:val="00A60F56"/>
    <w:rsid w:val="00A64BFA"/>
    <w:rsid w:val="00A87C13"/>
    <w:rsid w:val="00AC0FDF"/>
    <w:rsid w:val="00AD5FFA"/>
    <w:rsid w:val="00AE2649"/>
    <w:rsid w:val="00AF4B90"/>
    <w:rsid w:val="00B02372"/>
    <w:rsid w:val="00B13A6E"/>
    <w:rsid w:val="00B17ABF"/>
    <w:rsid w:val="00B3305A"/>
    <w:rsid w:val="00B405E0"/>
    <w:rsid w:val="00B4516C"/>
    <w:rsid w:val="00B56911"/>
    <w:rsid w:val="00B8207F"/>
    <w:rsid w:val="00B93115"/>
    <w:rsid w:val="00B971A9"/>
    <w:rsid w:val="00BB5D5B"/>
    <w:rsid w:val="00BD09E9"/>
    <w:rsid w:val="00BD5330"/>
    <w:rsid w:val="00BD579E"/>
    <w:rsid w:val="00BE3AAD"/>
    <w:rsid w:val="00BE46CB"/>
    <w:rsid w:val="00BF7AC0"/>
    <w:rsid w:val="00C1679C"/>
    <w:rsid w:val="00C215F8"/>
    <w:rsid w:val="00C2717F"/>
    <w:rsid w:val="00C27DF4"/>
    <w:rsid w:val="00C351E5"/>
    <w:rsid w:val="00C40DEE"/>
    <w:rsid w:val="00C41512"/>
    <w:rsid w:val="00C90E9E"/>
    <w:rsid w:val="00CE592A"/>
    <w:rsid w:val="00D371DD"/>
    <w:rsid w:val="00D468D9"/>
    <w:rsid w:val="00D55BD5"/>
    <w:rsid w:val="00D70D12"/>
    <w:rsid w:val="00D75AAE"/>
    <w:rsid w:val="00D8449E"/>
    <w:rsid w:val="00D86CC1"/>
    <w:rsid w:val="00D9020B"/>
    <w:rsid w:val="00D915F9"/>
    <w:rsid w:val="00DA1A2D"/>
    <w:rsid w:val="00DA5172"/>
    <w:rsid w:val="00DB4DEC"/>
    <w:rsid w:val="00DB7797"/>
    <w:rsid w:val="00DC03B5"/>
    <w:rsid w:val="00DC4022"/>
    <w:rsid w:val="00DE5488"/>
    <w:rsid w:val="00DE5B10"/>
    <w:rsid w:val="00DF4080"/>
    <w:rsid w:val="00DF4C81"/>
    <w:rsid w:val="00E044D7"/>
    <w:rsid w:val="00E21F41"/>
    <w:rsid w:val="00E32B16"/>
    <w:rsid w:val="00E34F6F"/>
    <w:rsid w:val="00E55994"/>
    <w:rsid w:val="00E63518"/>
    <w:rsid w:val="00E85661"/>
    <w:rsid w:val="00E9256A"/>
    <w:rsid w:val="00EA1123"/>
    <w:rsid w:val="00EB0188"/>
    <w:rsid w:val="00EB32B4"/>
    <w:rsid w:val="00EB343C"/>
    <w:rsid w:val="00ED6835"/>
    <w:rsid w:val="00EE03B7"/>
    <w:rsid w:val="00F20BD6"/>
    <w:rsid w:val="00F56E10"/>
    <w:rsid w:val="00F630D9"/>
    <w:rsid w:val="00F649FB"/>
    <w:rsid w:val="00F718F9"/>
    <w:rsid w:val="00F74E7A"/>
    <w:rsid w:val="00F84759"/>
    <w:rsid w:val="00F90F63"/>
    <w:rsid w:val="00F953D5"/>
    <w:rsid w:val="00FC4EEB"/>
    <w:rsid w:val="00FC58ED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7A9FB"/>
  <w15:docId w15:val="{433046F1-BAFF-432D-8C52-D0E2345F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343C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EB343C"/>
    <w:pPr>
      <w:keepNext/>
      <w:tabs>
        <w:tab w:val="left" w:pos="3732"/>
      </w:tabs>
      <w:ind w:left="1370" w:firstLine="14"/>
      <w:outlineLvl w:val="0"/>
    </w:pPr>
    <w:rPr>
      <w:rFonts w:ascii="DINLight" w:hAnsi="DINLight"/>
      <w:b/>
      <w:bCs/>
      <w:sz w:val="20"/>
    </w:rPr>
  </w:style>
  <w:style w:type="paragraph" w:styleId="Heading2">
    <w:name w:val="heading 2"/>
    <w:basedOn w:val="Normal"/>
    <w:next w:val="Normal"/>
    <w:qFormat/>
    <w:rsid w:val="00EB343C"/>
    <w:pPr>
      <w:keepNext/>
      <w:framePr w:hSpace="180" w:wrap="notBeside" w:vAnchor="text" w:hAnchor="margin" w:xAlign="center" w:y="123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B343C"/>
    <w:pPr>
      <w:keepNext/>
      <w:framePr w:hSpace="180" w:wrap="around" w:vAnchor="text" w:hAnchor="margin" w:xAlign="center" w:y="123"/>
      <w:outlineLvl w:val="2"/>
    </w:pPr>
    <w:rPr>
      <w:rFonts w:ascii="DINLight" w:hAnsi="DINLight"/>
      <w:color w:val="0000FF"/>
      <w:sz w:val="20"/>
    </w:rPr>
  </w:style>
  <w:style w:type="paragraph" w:styleId="Heading4">
    <w:name w:val="heading 4"/>
    <w:basedOn w:val="Normal"/>
    <w:next w:val="Normal"/>
    <w:qFormat/>
    <w:rsid w:val="00EB343C"/>
    <w:pPr>
      <w:keepNext/>
      <w:tabs>
        <w:tab w:val="left" w:pos="3732"/>
      </w:tabs>
      <w:ind w:right="162"/>
      <w:outlineLvl w:val="3"/>
    </w:pPr>
    <w:rPr>
      <w:rFonts w:ascii="Times New Roman" w:hAnsi="Times New Roman"/>
      <w:b/>
      <w:bCs/>
      <w:sz w:val="20"/>
      <w:u w:val="single"/>
      <w:lang w:val="et-EE"/>
    </w:rPr>
  </w:style>
  <w:style w:type="paragraph" w:styleId="Heading5">
    <w:name w:val="heading 5"/>
    <w:basedOn w:val="Normal"/>
    <w:next w:val="Normal"/>
    <w:qFormat/>
    <w:rsid w:val="00EB343C"/>
    <w:pPr>
      <w:keepNext/>
      <w:tabs>
        <w:tab w:val="left" w:pos="3732"/>
      </w:tabs>
      <w:spacing w:before="120" w:after="100" w:afterAutospacing="1"/>
      <w:outlineLvl w:val="4"/>
    </w:pPr>
    <w:rPr>
      <w:rFonts w:ascii="Times New Roman" w:hAnsi="Times New Roman"/>
      <w:b/>
      <w:bCs/>
      <w:sz w:val="20"/>
      <w:lang w:val="et-EE"/>
    </w:rPr>
  </w:style>
  <w:style w:type="paragraph" w:styleId="Heading6">
    <w:name w:val="heading 6"/>
    <w:basedOn w:val="Normal"/>
    <w:next w:val="Normal"/>
    <w:qFormat/>
    <w:rsid w:val="00EB343C"/>
    <w:pPr>
      <w:keepNext/>
      <w:tabs>
        <w:tab w:val="left" w:pos="3732"/>
      </w:tabs>
      <w:spacing w:before="60" w:after="60"/>
      <w:jc w:val="center"/>
      <w:outlineLvl w:val="5"/>
    </w:pPr>
    <w:rPr>
      <w:rFonts w:ascii="DINRegular" w:hAnsi="DINRegular"/>
      <w:b/>
      <w:bCs/>
      <w:sz w:val="20"/>
      <w:lang w:val="et-EE"/>
    </w:rPr>
  </w:style>
  <w:style w:type="paragraph" w:styleId="Heading7">
    <w:name w:val="heading 7"/>
    <w:basedOn w:val="Normal"/>
    <w:next w:val="Normal"/>
    <w:qFormat/>
    <w:rsid w:val="00EB343C"/>
    <w:pPr>
      <w:keepNext/>
      <w:tabs>
        <w:tab w:val="left" w:pos="3732"/>
      </w:tabs>
      <w:spacing w:before="40" w:after="40"/>
      <w:ind w:right="162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EB343C"/>
    <w:pPr>
      <w:keepNext/>
      <w:tabs>
        <w:tab w:val="left" w:pos="3732"/>
      </w:tabs>
      <w:spacing w:before="40" w:after="40"/>
      <w:outlineLvl w:val="7"/>
    </w:pPr>
    <w:rPr>
      <w:rFonts w:ascii="Arial" w:hAnsi="Arial" w:cs="Arial"/>
      <w:b/>
      <w:bCs/>
      <w:lang w:val="et-EE"/>
    </w:rPr>
  </w:style>
  <w:style w:type="paragraph" w:styleId="Heading9">
    <w:name w:val="heading 9"/>
    <w:basedOn w:val="Normal"/>
    <w:next w:val="Normal"/>
    <w:qFormat/>
    <w:rsid w:val="00EB343C"/>
    <w:pPr>
      <w:keepNext/>
      <w:tabs>
        <w:tab w:val="left" w:pos="3732"/>
      </w:tabs>
      <w:spacing w:before="40" w:after="40"/>
      <w:outlineLvl w:val="8"/>
    </w:pPr>
    <w:rPr>
      <w:rFonts w:ascii="Arial" w:hAnsi="Arial" w:cs="Arial"/>
      <w:b/>
      <w:bCs/>
      <w:sz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EB343C"/>
  </w:style>
  <w:style w:type="paragraph" w:styleId="BodyText2">
    <w:name w:val="Body Text 2"/>
    <w:basedOn w:val="Normal"/>
    <w:semiHidden/>
    <w:rsid w:val="00EB343C"/>
    <w:rPr>
      <w:rFonts w:ascii="Times New Roman" w:eastAsia="Times New Roman" w:hAnsi="Times New Roman"/>
      <w:b/>
      <w:bCs/>
      <w:lang w:val="et-EE"/>
    </w:rPr>
  </w:style>
  <w:style w:type="paragraph" w:styleId="BodyText">
    <w:name w:val="Body Text"/>
    <w:basedOn w:val="Normal"/>
    <w:semiHidden/>
    <w:rsid w:val="00EB343C"/>
    <w:pPr>
      <w:tabs>
        <w:tab w:val="left" w:pos="3732"/>
      </w:tabs>
    </w:pPr>
    <w:rPr>
      <w:rFonts w:ascii="DINLight" w:hAnsi="DINLight"/>
      <w:sz w:val="20"/>
    </w:rPr>
  </w:style>
  <w:style w:type="paragraph" w:styleId="BodyTextIndent">
    <w:name w:val="Body Text Indent"/>
    <w:basedOn w:val="Normal"/>
    <w:semiHidden/>
    <w:rsid w:val="00EB343C"/>
    <w:pPr>
      <w:tabs>
        <w:tab w:val="left" w:pos="3732"/>
      </w:tabs>
      <w:ind w:left="709"/>
    </w:pPr>
    <w:rPr>
      <w:rFonts w:ascii="DINLight" w:hAnsi="DINLight"/>
      <w:sz w:val="20"/>
    </w:rPr>
  </w:style>
  <w:style w:type="paragraph" w:styleId="Footer">
    <w:name w:val="footer"/>
    <w:basedOn w:val="Normal"/>
    <w:semiHidden/>
    <w:rsid w:val="00EB343C"/>
    <w:pPr>
      <w:tabs>
        <w:tab w:val="center" w:pos="4153"/>
        <w:tab w:val="right" w:pos="8306"/>
      </w:tabs>
    </w:pPr>
    <w:rPr>
      <w:rFonts w:ascii="Times New Roman" w:eastAsia="Times New Roman" w:hAnsi="Times New Roman"/>
      <w:lang w:val="et-EE"/>
    </w:rPr>
  </w:style>
  <w:style w:type="paragraph" w:styleId="Header">
    <w:name w:val="header"/>
    <w:basedOn w:val="Normal"/>
    <w:semiHidden/>
    <w:rsid w:val="00EB34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EB343C"/>
    <w:rPr>
      <w:color w:val="0000FF"/>
      <w:u w:val="single"/>
    </w:rPr>
  </w:style>
  <w:style w:type="paragraph" w:styleId="BlockText">
    <w:name w:val="Block Text"/>
    <w:basedOn w:val="Normal"/>
    <w:semiHidden/>
    <w:rsid w:val="00EB343C"/>
    <w:pPr>
      <w:tabs>
        <w:tab w:val="left" w:pos="990"/>
      </w:tabs>
      <w:ind w:left="720" w:right="-35"/>
      <w:jc w:val="both"/>
    </w:pPr>
    <w:rPr>
      <w:rFonts w:ascii="Arial" w:hAnsi="Arial" w:cs="Arial"/>
      <w:sz w:val="20"/>
      <w:lang w:val="et-EE"/>
    </w:rPr>
  </w:style>
  <w:style w:type="paragraph" w:styleId="BodyTextIndent2">
    <w:name w:val="Body Text Indent 2"/>
    <w:basedOn w:val="Normal"/>
    <w:semiHidden/>
    <w:rsid w:val="00EB343C"/>
    <w:pPr>
      <w:tabs>
        <w:tab w:val="left" w:pos="993"/>
      </w:tabs>
      <w:spacing w:before="60"/>
      <w:ind w:left="993"/>
      <w:jc w:val="both"/>
    </w:pPr>
    <w:rPr>
      <w:rFonts w:ascii="Arial" w:hAnsi="Arial" w:cs="Arial"/>
      <w:sz w:val="20"/>
      <w:lang w:val="et-EE"/>
    </w:rPr>
  </w:style>
  <w:style w:type="paragraph" w:styleId="BodyText3">
    <w:name w:val="Body Text 3"/>
    <w:basedOn w:val="Normal"/>
    <w:semiHidden/>
    <w:rsid w:val="00EB343C"/>
    <w:pPr>
      <w:tabs>
        <w:tab w:val="left" w:pos="2700"/>
        <w:tab w:val="left" w:pos="4500"/>
      </w:tabs>
      <w:spacing w:before="360" w:after="360"/>
      <w:jc w:val="both"/>
    </w:pPr>
    <w:rPr>
      <w:rFonts w:ascii="Arial" w:hAnsi="Arial" w:cs="Arial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D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1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6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61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61A"/>
    <w:rPr>
      <w:b/>
      <w:bCs/>
      <w:lang w:val="en-US"/>
    </w:rPr>
  </w:style>
  <w:style w:type="paragraph" w:styleId="Revision">
    <w:name w:val="Revision"/>
    <w:hidden/>
    <w:uiPriority w:val="99"/>
    <w:semiHidden/>
    <w:rsid w:val="0074361A"/>
    <w:rPr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4F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75E4"/>
    <w:pPr>
      <w:ind w:left="720"/>
      <w:contextualSpacing/>
    </w:pPr>
  </w:style>
  <w:style w:type="character" w:customStyle="1" w:styleId="st1">
    <w:name w:val="st1"/>
    <w:basedOn w:val="DefaultParagraphFont"/>
    <w:rsid w:val="0011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allinnavesi.ee/wp-content/uploads/2011/08/PA-P10-J01-AS-Tallinna-Vesi-tehnilised-n%c3%b5uded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allinnavesi.ee/wp-content/uploads/2011/07/EST-EJ_V04_Liitumispunkti_ehituse_%c3%bcldtingimused_19_10_2016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allinnavesi.ee/wp-content/uploads/2011/07/EST-EJ_V04_Liitumispunkti_ehituse_%c3%bcldtingimused_19_10_2016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tallinnavesi.ee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allinnaves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DocumentTypeCustomFormCore</Display>
  <Edit>DocumentTypeCustomFormCore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BEA11A09-9047-4FAA-ACDC-6F4C575EC2BA">
      <UserInfo>
        <DisplayName>NTSERVER2\pavel.ivanov</DisplayName>
        <AccountId>82</AccountId>
        <AccountType/>
      </UserInfo>
    </Approver>
    <EffectiveDate xmlns="BEA11A09-9047-4FAA-ACDC-6F4C575EC2BA">2014-07-14T21:00:00+00:00</EffectiveDate>
    <DocumentArea xmlns="BEA11A09-9047-4FAA-ACDC-6F4C575EC2BA">PK Klienditeenindus</DocumentArea>
    <ApproveDate xmlns="BEA11A09-9047-4FAA-ACDC-6F4C575EC2BA">2014-07-14T21:00:00+00:00</ApproveDate>
    <TaxMulti_0 xmlns="33CC6917-2C17-4651-8527-9D63BCBE481E">
      <Terms xmlns="http://schemas.microsoft.com/office/infopath/2007/PartnerControls"/>
    </TaxMulti_0>
    <FormAuthorRole xmlns="BEA11A09-9047-4FAA-ACDC-6F4C575EC2BA">Klienditeeninduse juht</FormAuthorRole>
    <IsUpdateStarted xmlns="BEA11A09-9047-4FAA-ACDC-6F4C575EC2BA">false</IsUpdateStarted>
    <NameEng xmlns="BEA11A09-9047-4FAA-ACDC-6F4C575EC2BA">Form</NameEng>
    <LastReviewingDate xmlns="BEA11A09-9047-4FAA-ACDC-6F4C575EC2BA">2016-08-21T21:00:00+00:00</LastReviewingDate>
    <CustomDocumentId xmlns="BEA11A09-9047-4FAA-ACDC-6F4C575EC2BA">DHS-11018</CustomDocumentId>
    <RegisteringNo xmlns="BEA11A09-9047-4FAA-ACDC-6F4C575EC2BA">PK P01-V03</RegisteringNo>
    <DigitalSignatures xmlns="bea11a09-9047-4faa-acdc-6f4c575ec2ba" xsi:nil="true"/>
    <TaxMulti xmlns="33CC6917-2C17-4651-8527-9D63BCBE481E" xsi:nil="true"/>
    <FormAuthor xmlns="BEA11A09-9047-4FAA-ACDC-6F4C575EC2BA">
      <UserInfo>
        <DisplayName>Sirje Spiegelberg</DisplayName>
        <AccountId>418</AccountId>
        <AccountType/>
      </UserInfo>
    </FormAuthor>
    <NameEst xmlns="BEA11A09-9047-4FAA-ACDC-6F4C575EC2BA">Kliendiliitumispunkti ehituse pakkumuse vorm</NameEst>
    <TVCompany xmlns="BEA11A09-9047-4FAA-ACDC-6F4C575EC2BA">Tallinna Vesi AS</TVCompany>
    <ExpiryDate xmlns="BEA11A09-9047-4FAA-ACDC-6F4C575EC2BA" xsi:nil="true"/>
    <TVVersionNo xmlns="BEA11A09-9047-4FAA-ACDC-6F4C575EC2BA" xsi:nil="true"/>
    <MoveDocumentField xmlns="BEA11A09-9047-4FAA-ACDC-6F4C575EC2BA">01.03-01 Kehtivad</MoveDocumentField>
    <ProceduralStatus xmlns="BEA11A09-9047-4FAA-ACDC-6F4C575EC2BA">Kehtiv</ProceduralStatus>
    <HadValidStatus xmlns="BEA11A09-9047-4FAA-ACDC-6F4C575EC2BA">true</HadValidStatus>
    <ApproverRole xmlns="BEA11A09-9047-4FAA-ACDC-6F4C575EC2BA">Tehnilise toe juht</ApproverRole>
    <TVReviewPeriod xmlns="BEA11A09-9047-4FAA-ACDC-6F4C575EC2BA" xsi:nil="true"/>
    <TVReviewPeriodInMonths xmlns="BEA11A09-9047-4FAA-ACDC-6F4C575EC2BA">12</TVReviewPeriodInMonth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ormi põhi" ma:contentTypeID="0x010100927AFFCCC9FB419287B9A619308C78DC0090923FCDA60444BCB982786B4A8E362D005577C56CAAC3414BA3C981308B9BC1A100F1E751C62CB70F48979D0A5D343B6025" ma:contentTypeVersion="3" ma:contentTypeDescription="" ma:contentTypeScope="" ma:versionID="33eadcfde8848178bbbb6f5daec45423">
  <xsd:schema xmlns:xsd="http://www.w3.org/2001/XMLSchema" xmlns:xs="http://www.w3.org/2001/XMLSchema" xmlns:p="http://schemas.microsoft.com/office/2006/metadata/properties" xmlns:ns2="BEA11A09-9047-4FAA-ACDC-6F4C575EC2BA" xmlns:ns3="bea11a09-9047-4faa-acdc-6f4c575ec2ba" xmlns:ns4="33CC6917-2C17-4651-8527-9D63BCBE481E" targetNamespace="http://schemas.microsoft.com/office/2006/metadata/properties" ma:root="true" ma:fieldsID="6f6d06d88f1d0302ca93db5f1ce7c70d" ns2:_="" ns3:_="" ns4:_="">
    <xsd:import namespace="BEA11A09-9047-4FAA-ACDC-6F4C575EC2BA"/>
    <xsd:import namespace="bea11a09-9047-4faa-acdc-6f4c575ec2ba"/>
    <xsd:import namespace="33CC6917-2C17-4651-8527-9D63BCBE481E"/>
    <xsd:element name="properties">
      <xsd:complexType>
        <xsd:sequence>
          <xsd:element name="documentManagement">
            <xsd:complexType>
              <xsd:all>
                <xsd:element ref="ns2:CustomDocumentId" minOccurs="0"/>
                <xsd:element ref="ns2:TVCompany" minOccurs="0"/>
                <xsd:element ref="ns2:HasCrossReference" minOccurs="0"/>
                <xsd:element ref="ns2:MoveDocumentField" minOccurs="0"/>
                <xsd:element ref="ns3:DigitalSignatures" minOccurs="0"/>
                <xsd:element ref="ns2:RegisteringNo"/>
                <xsd:element ref="ns2:NameEst"/>
                <xsd:element ref="ns2:NameEng"/>
                <xsd:element ref="ns2:FormAuthor" minOccurs="0"/>
                <xsd:element ref="ns2:FormAuthorRole" minOccurs="0"/>
                <xsd:element ref="ns2:DocumentArea" minOccurs="0"/>
                <xsd:element ref="ns2:Approver" minOccurs="0"/>
                <xsd:element ref="ns2:ApproverRole" minOccurs="0"/>
                <xsd:element ref="ns2:ApproveDate" minOccurs="0"/>
                <xsd:element ref="ns2:EffectiveDate" minOccurs="0"/>
                <xsd:element ref="ns2:TVVersionNo" minOccurs="0"/>
                <xsd:element ref="ns2:LastReviewingDate" minOccurs="0"/>
                <xsd:element ref="ns2:TVReviewPeriod" minOccurs="0"/>
                <xsd:element ref="ns2:ExpiryDate" minOccurs="0"/>
                <xsd:element ref="ns2:ProceduralStatus" minOccurs="0"/>
                <xsd:element ref="ns2:IsUpdateStarted" minOccurs="0"/>
                <xsd:element ref="ns4:TaxMulti" minOccurs="0"/>
                <xsd:element ref="ns2:HadValidStatus" minOccurs="0"/>
                <xsd:element ref="ns4:TaxMulti_0" minOccurs="0"/>
                <xsd:element ref="ns2:TVReviewPeriodInMonth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1A09-9047-4FAA-ACDC-6F4C575EC2BA" elementFormDefault="qualified">
    <xsd:import namespace="http://schemas.microsoft.com/office/2006/documentManagement/types"/>
    <xsd:import namespace="http://schemas.microsoft.com/office/infopath/2007/PartnerControls"/>
    <xsd:element name="CustomDocumentId" ma:index="8" nillable="true" ma:displayName="Dokumendi ID" ma:internalName="CustomDocumentId">
      <xsd:simpleType>
        <xsd:restriction base="dms:Unknown"/>
      </xsd:simpleType>
    </xsd:element>
    <xsd:element name="TVCompany" ma:index="9" nillable="true" ma:displayName="Ettevõte" ma:description="" ma:indexed="true" ma:internalName="TVCompany">
      <xsd:simpleType>
        <xsd:restriction base="dms:Unknown"/>
      </xsd:simpleType>
    </xsd:element>
    <xsd:element name="HasCrossReference" ma:index="10" nillable="true" ma:displayName="Seosed" ma:internalName="HasCrossReference" ma:readOnly="true">
      <xsd:simpleType>
        <xsd:restriction base="dms:Boolean"/>
      </xsd:simpleType>
    </xsd:element>
    <xsd:element name="MoveDocumentField" ma:index="11" nillable="true" ma:displayName="Liigitusüksus" ma:internalName="MoveDocumentField">
      <xsd:simpleType>
        <xsd:restriction base="dms:Unknown"/>
      </xsd:simpleType>
    </xsd:element>
    <xsd:element name="RegisteringNo" ma:index="13" ma:displayName="Registrinumber" ma:internalName="RegisteringNo">
      <xsd:simpleType>
        <xsd:restriction base="dms:Text"/>
      </xsd:simpleType>
    </xsd:element>
    <xsd:element name="NameEst" ma:index="14" ma:displayName="Nimetus eesti keeles" ma:internalName="NameEst">
      <xsd:simpleType>
        <xsd:restriction base="dms:Text"/>
      </xsd:simpleType>
    </xsd:element>
    <xsd:element name="NameEng" ma:index="15" ma:displayName="Nimetus inglise keeles" ma:internalName="NameEng">
      <xsd:simpleType>
        <xsd:restriction base="dms:Text"/>
      </xsd:simpleType>
    </xsd:element>
    <xsd:element name="FormAuthor" ma:index="16" nillable="true" ma:displayName="Koostaja" ma:internalName="Form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AuthorRole" ma:index="17" nillable="true" ma:displayName="Koostaja ametikoht" ma:internalName="FormAuthorRole">
      <xsd:simpleType>
        <xsd:restriction base="dms:Text"/>
      </xsd:simpleType>
    </xsd:element>
    <xsd:element name="DocumentArea" ma:index="18" nillable="true" ma:displayName="Valdkond" ma:format="Dropdown" ma:internalName="DocumentArea">
      <xsd:simpleType>
        <xsd:restriction base="dms:Choice">
          <xsd:enumeration value="ED Dokumendihaldus"/>
          <xsd:enumeration value="EF Finantsjuhtimine"/>
          <xsd:enumeration value="EI Infoteenused"/>
          <xsd:enumeration value="EJ Õigusala"/>
          <xsd:enumeration value="EK Kommunikatsioon"/>
          <xsd:enumeration value="EP Personalijuhtimine"/>
          <xsd:enumeration value="ER Raamatupidamine"/>
          <xsd:enumeration value="ES Juhtimissüsteem"/>
          <xsd:enumeration value="PA Arendustegevus ja investeeringud"/>
          <xsd:enumeration value="PV Joogi-, reo- ja sademevee edastamine"/>
          <xsd:enumeration value="PK Klienditeenindus"/>
          <xsd:enumeration value="PP Põhiprotsessid üldiselt"/>
          <xsd:enumeration value="PR Reoveepuhastus"/>
          <xsd:enumeration value="PW Veetootmine"/>
          <xsd:enumeration value="RP Personal"/>
          <xsd:enumeration value="SP Strateegia, poliitikad ja üldised reeglid"/>
          <xsd:enumeration value="SR Riskide ja kriiside juhtimine"/>
          <xsd:enumeration value="TH Hanked ja logistika"/>
          <xsd:enumeration value="TI Inspekteerimine"/>
          <xsd:enumeration value="TL Laboriteenused"/>
          <xsd:enumeration value="TP Pumplate haldus"/>
          <xsd:enumeration value="TT Torustike haldus"/>
          <xsd:enumeration value="TM Veemõõtmine"/>
          <xsd:enumeration value="TS Hoonete ja transpordi haldus"/>
          <xsd:enumeration value="TV Veeteenused"/>
          <xsd:enumeration value="ÜK Keskkonnahoid"/>
          <xsd:enumeration value="ÜT Tööohutus ja –tervishoid"/>
          <xsd:enumeration value="WJ Wcomi üldjuhtimine"/>
          <xsd:enumeration value="WP Wcomi poliitika"/>
          <xsd:enumeration value="WR Wcomi riskide juhtimine"/>
          <xsd:enumeration value="WK Wcomi keskkonnajuhtimine"/>
          <xsd:enumeration value="TW Wcomi protsessid"/>
          <xsd:enumeration value="WO Projektide juhtimine/omanikujärelevalve"/>
          <xsd:enumeration value="WE Tee-ehitus"/>
          <xsd:enumeration value="WT Transport ja logistika"/>
          <xsd:enumeration value="WV Veemees ehitus"/>
        </xsd:restriction>
      </xsd:simpleType>
    </xsd:element>
    <xsd:element name="Approver" ma:index="19" nillable="true" ma:displayName="Kinnitaja" ma:internalName="Appro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Role" ma:index="20" nillable="true" ma:displayName="Kinnitaja ametikoht" ma:internalName="ApproverRole">
      <xsd:simpleType>
        <xsd:restriction base="dms:Text"/>
      </xsd:simpleType>
    </xsd:element>
    <xsd:element name="ApproveDate" ma:index="21" nillable="true" ma:displayName="Kinnitamise kp" ma:format="DateOnly" ma:internalName="ApproveDate">
      <xsd:simpleType>
        <xsd:restriction base="dms:DateTime"/>
      </xsd:simpleType>
    </xsd:element>
    <xsd:element name="EffectiveDate" ma:index="22" nillable="true" ma:displayName="Kehtivuse algus" ma:format="DateOnly" ma:internalName="EffectiveDate">
      <xsd:simpleType>
        <xsd:restriction base="dms:DateTime"/>
      </xsd:simpleType>
    </xsd:element>
    <xsd:element name="TVVersionNo" ma:index="23" nillable="true" ma:displayName="Versiooni nr" ma:internalName="TVVersionNo">
      <xsd:simpleType>
        <xsd:restriction base="dms:Unknown"/>
      </xsd:simpleType>
    </xsd:element>
    <xsd:element name="LastReviewingDate" ma:index="24" nillable="true" ma:displayName="Viimase ülevaatuse kp" ma:format="DateOnly" ma:internalName="LastReviewingDate">
      <xsd:simpleType>
        <xsd:restriction base="dms:DateTime"/>
      </xsd:simpleType>
    </xsd:element>
    <xsd:element name="TVReviewPeriod" ma:index="25" nillable="true" ma:displayName="Ülevaatuse perioodsus kuudes" ma:format="Dropdown" ma:hidden="true" ma:internalName="TVReviewPeriod" ma:readOnly="false">
      <xsd:simpleType>
        <xsd:restriction base="dms:Choice">
          <xsd:enumeration value="1a"/>
          <xsd:enumeration value="2a"/>
          <xsd:enumeration value="3a"/>
        </xsd:restriction>
      </xsd:simpleType>
    </xsd:element>
    <xsd:element name="ExpiryDate" ma:index="26" nillable="true" ma:displayName="Kehtivuse lõpp" ma:format="DateOnly" ma:internalName="ExpiryDate">
      <xsd:simpleType>
        <xsd:restriction base="dms:DateTime"/>
      </xsd:simpleType>
    </xsd:element>
    <xsd:element name="ProceduralStatus" ma:index="27" nillable="true" ma:displayName="Menetluse staatus" ma:default="Töötluse ootel" ma:internalName="ProceduralStatus">
      <xsd:simpleType>
        <xsd:restriction base="dms:Unknown"/>
      </xsd:simpleType>
    </xsd:element>
    <xsd:element name="IsUpdateStarted" ma:index="28" nillable="true" ma:displayName="Algatatud muudatus" ma:internalName="IsUpdateStarted">
      <xsd:simpleType>
        <xsd:restriction base="dms:Boolean"/>
      </xsd:simpleType>
    </xsd:element>
    <xsd:element name="HadValidStatus" ma:index="31" nillable="true" ma:displayName="Dokument on olnud kehtiv" ma:hidden="true" ma:internalName="HadValidStatus">
      <xsd:simpleType>
        <xsd:restriction base="dms:Boolean"/>
      </xsd:simpleType>
    </xsd:element>
    <xsd:element name="TVReviewPeriodInMonths" ma:index="33" nillable="true" ma:displayName="Ülevaatuse perioodsus kuudes" ma:decimals="0" ma:internalName="TVReviewPeriodInMonths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1a09-9047-4faa-acdc-6f4c575ec2ba" elementFormDefault="qualified">
    <xsd:import namespace="http://schemas.microsoft.com/office/2006/documentManagement/types"/>
    <xsd:import namespace="http://schemas.microsoft.com/office/infopath/2007/PartnerControls"/>
    <xsd:element name="DigitalSignatures" ma:index="12" nillable="true" ma:displayName="Digitaalallkirjad" ma:internalName="DigitalSignatur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6917-2C17-4651-8527-9D63BCBE481E" elementFormDefault="qualified">
    <xsd:import namespace="http://schemas.microsoft.com/office/2006/documentManagement/types"/>
    <xsd:import namespace="http://schemas.microsoft.com/office/infopath/2007/PartnerControls"/>
    <xsd:element name="TaxMulti" ma:index="30" nillable="true" ma:displayName="Märksõnad" ma:default="" ma:list="{BDE7F720-AF2C-44E7-A0AB-3A62C8F930D3}" ma:internalName="TaxMulti" ma:showField="Term1033">
      <xsd:simpleType>
        <xsd:restriction base="dms:Unknown"/>
      </xsd:simpleType>
    </xsd:element>
    <xsd:element name="TaxMulti_0" ma:index="32" nillable="true" ma:taxonomy="true" ma:internalName="TaxMulti_0" ma:taxonomyFieldName="TaxMulti" ma:displayName="Märksõnad" ma:default="" ma:fieldId="{43134936-31b0-4154-b441-2328886f8fb1}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A8162-78BC-441F-94EB-4E5C95CF2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2F23D-E816-44CB-8E18-D8E634AB8764}">
  <ds:schemaRefs>
    <ds:schemaRef ds:uri="http://schemas.microsoft.com/office/2006/metadata/properties"/>
    <ds:schemaRef ds:uri="http://schemas.microsoft.com/office/infopath/2007/PartnerControls"/>
    <ds:schemaRef ds:uri="BEA11A09-9047-4FAA-ACDC-6F4C575EC2BA"/>
    <ds:schemaRef ds:uri="33CC6917-2C17-4651-8527-9D63BCBE481E"/>
    <ds:schemaRef ds:uri="bea11a09-9047-4faa-acdc-6f4c575ec2ba"/>
  </ds:schemaRefs>
</ds:datastoreItem>
</file>

<file path=customXml/itemProps3.xml><?xml version="1.0" encoding="utf-8"?>
<ds:datastoreItem xmlns:ds="http://schemas.openxmlformats.org/officeDocument/2006/customXml" ds:itemID="{A230484B-716C-4934-8868-103E16D7F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11A09-9047-4FAA-ACDC-6F4C575EC2BA"/>
    <ds:schemaRef ds:uri="bea11a09-9047-4faa-acdc-6f4c575ec2ba"/>
    <ds:schemaRef ds:uri="33CC6917-2C17-4651-8527-9D63BCBE4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Lisa 1</vt:lpstr>
      <vt:lpstr>Lisa 1</vt:lpstr>
    </vt:vector>
  </TitlesOfParts>
  <Company>AS TALLINNA VESI</Company>
  <LinksUpToDate>false</LinksUpToDate>
  <CharactersWithSpaces>5533</CharactersWithSpaces>
  <SharedDoc>false</SharedDoc>
  <HLinks>
    <vt:vector size="6" baseType="variant">
      <vt:variant>
        <vt:i4>7995451</vt:i4>
      </vt:variant>
      <vt:variant>
        <vt:i4>57</vt:i4>
      </vt:variant>
      <vt:variant>
        <vt:i4>0</vt:i4>
      </vt:variant>
      <vt:variant>
        <vt:i4>5</vt:i4>
      </vt:variant>
      <vt:variant>
        <vt:lpwstr>http://www.tallinnavesi.ee/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creator>Sirje Spiegelberg</dc:creator>
  <cp:lastModifiedBy>Maret Martsepp</cp:lastModifiedBy>
  <cp:revision>2</cp:revision>
  <cp:lastPrinted>2011-08-15T08:25:00Z</cp:lastPrinted>
  <dcterms:created xsi:type="dcterms:W3CDTF">2016-11-15T11:09:00Z</dcterms:created>
  <dcterms:modified xsi:type="dcterms:W3CDTF">2016-11-15T11:09:00Z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al Level">
    <vt:lpwstr/>
  </property>
  <property fmtid="{D5CDD505-2E9C-101B-9397-08002B2CF9AE}" pid="3" name="ContentTypeId">
    <vt:lpwstr>0x010100927AFFCCC9FB419287B9A619308C78DC0090923FCDA60444BCB982786B4A8E362D005577C56CAAC3414BA3C981308B9BC1A100F1E751C62CB70F48979D0A5D343B6025</vt:lpwstr>
  </property>
  <property fmtid="{D5CDD505-2E9C-101B-9397-08002B2CF9AE}" pid="4" name="Assigned To">
    <vt:lpwstr/>
  </property>
</Properties>
</file>